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105" w:rsidRPr="00877315" w:rsidRDefault="00B31105" w:rsidP="00B31105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877315">
        <w:rPr>
          <w:rFonts w:ascii="Arial" w:hAnsi="Arial" w:cs="Arial"/>
          <w:b/>
          <w:bCs/>
          <w:sz w:val="28"/>
          <w:szCs w:val="28"/>
          <w:u w:val="single"/>
        </w:rPr>
        <w:t>ΥΠΟΔΕΙΓΜΑ ΥΠΕΥΘΥΝΗΣ ΔΗΛΩΣΗΣ</w:t>
      </w:r>
    </w:p>
    <w:p w:rsidR="00B31105" w:rsidRPr="00877315" w:rsidRDefault="00B31105" w:rsidP="00B31105"/>
    <w:p w:rsidR="00B31105" w:rsidRDefault="00B31105" w:rsidP="00B31105">
      <w:pPr>
        <w:tabs>
          <w:tab w:val="center" w:pos="4153"/>
          <w:tab w:val="right" w:pos="8306"/>
        </w:tabs>
        <w:jc w:val="center"/>
        <w:rPr>
          <w:b/>
          <w:bCs/>
          <w:sz w:val="16"/>
          <w:szCs w:val="16"/>
        </w:rPr>
      </w:pPr>
      <w:r>
        <w:rPr>
          <w:rFonts w:ascii="Arial" w:hAnsi="Arial" w:cs="Arial"/>
          <w:noProof/>
          <w:sz w:val="32"/>
          <w:szCs w:val="32"/>
        </w:rPr>
        <w:drawing>
          <wp:inline distT="0" distB="0" distL="0" distR="0">
            <wp:extent cx="518795" cy="518795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795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105" w:rsidRPr="00877315" w:rsidRDefault="00B31105" w:rsidP="00B31105">
      <w:pPr>
        <w:tabs>
          <w:tab w:val="center" w:pos="4153"/>
          <w:tab w:val="right" w:pos="8306"/>
        </w:tabs>
        <w:jc w:val="center"/>
        <w:rPr>
          <w:b/>
          <w:bCs/>
          <w:sz w:val="16"/>
          <w:szCs w:val="16"/>
        </w:rPr>
      </w:pPr>
      <w:r w:rsidRPr="00877315">
        <w:rPr>
          <w:rFonts w:ascii="Arial" w:hAnsi="Arial" w:cs="Arial"/>
          <w:b/>
          <w:bCs/>
        </w:rPr>
        <w:t>ΥΠΕΥΘΥΝΗ ΔΗΛΩΣΗ</w:t>
      </w:r>
    </w:p>
    <w:p w:rsidR="00B31105" w:rsidRPr="00877315" w:rsidRDefault="00B31105" w:rsidP="00B31105">
      <w:pPr>
        <w:keepNext/>
        <w:spacing w:before="240" w:after="60"/>
        <w:ind w:left="3348" w:firstLine="54"/>
        <w:outlineLvl w:val="2"/>
        <w:rPr>
          <w:rFonts w:ascii="Arial" w:hAnsi="Arial" w:cs="Arial"/>
          <w:sz w:val="26"/>
          <w:szCs w:val="26"/>
          <w:vertAlign w:val="superscript"/>
        </w:rPr>
      </w:pPr>
      <w:r>
        <w:rPr>
          <w:rFonts w:ascii="Arial" w:hAnsi="Arial" w:cs="Arial"/>
          <w:sz w:val="26"/>
          <w:szCs w:val="26"/>
          <w:vertAlign w:val="superscript"/>
        </w:rPr>
        <w:t xml:space="preserve">   (</w:t>
      </w:r>
      <w:r w:rsidRPr="00877315">
        <w:rPr>
          <w:rFonts w:ascii="Arial" w:hAnsi="Arial" w:cs="Arial"/>
          <w:sz w:val="26"/>
          <w:szCs w:val="26"/>
          <w:vertAlign w:val="superscript"/>
        </w:rPr>
        <w:t>άρθρο 8 Ν.1599/1986)</w:t>
      </w:r>
    </w:p>
    <w:p w:rsidR="00B31105" w:rsidRPr="00877315" w:rsidRDefault="00B31105" w:rsidP="00B31105">
      <w:pPr>
        <w:rPr>
          <w:rFonts w:ascii="Arial" w:hAnsi="Arial" w:cs="Arial"/>
          <w:sz w:val="16"/>
          <w:szCs w:val="16"/>
        </w:rPr>
      </w:pPr>
    </w:p>
    <w:p w:rsidR="00B31105" w:rsidRPr="0094426F" w:rsidRDefault="00B31105" w:rsidP="00B31105">
      <w:pPr>
        <w:numPr>
          <w:ilvl w:val="0"/>
          <w:numId w:val="1"/>
        </w:num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31" w:color="auto"/>
        </w:pBdr>
        <w:spacing w:after="120" w:line="480" w:lineRule="auto"/>
        <w:ind w:left="0" w:right="484" w:firstLine="0"/>
        <w:rPr>
          <w:rFonts w:ascii="Arial" w:hAnsi="Arial" w:cs="Arial"/>
          <w:sz w:val="18"/>
          <w:szCs w:val="18"/>
        </w:rPr>
      </w:pPr>
      <w:r w:rsidRPr="0094426F">
        <w:rPr>
          <w:rFonts w:ascii="Arial" w:hAnsi="Arial" w:cs="Arial"/>
          <w:sz w:val="18"/>
          <w:szCs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tbl>
      <w:tblPr>
        <w:tblpPr w:leftFromText="180" w:rightFromText="180" w:vertAnchor="text" w:horzAnchor="margin" w:tblpXSpec="center" w:tblpY="127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538"/>
        <w:gridCol w:w="2162"/>
        <w:gridCol w:w="720"/>
        <w:gridCol w:w="94"/>
        <w:gridCol w:w="266"/>
        <w:gridCol w:w="720"/>
        <w:gridCol w:w="432"/>
        <w:gridCol w:w="425"/>
        <w:gridCol w:w="709"/>
        <w:gridCol w:w="425"/>
        <w:gridCol w:w="567"/>
        <w:gridCol w:w="567"/>
      </w:tblGrid>
      <w:tr w:rsidR="00B31105" w:rsidTr="00321DB2">
        <w:trPr>
          <w:cantSplit/>
          <w:trHeight w:val="41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877315" w:rsidRDefault="00B31105" w:rsidP="00321DB2">
            <w:pPr>
              <w:spacing w:before="240"/>
              <w:ind w:right="-6878"/>
              <w:rPr>
                <w:rFonts w:ascii="Arial" w:hAnsi="Arial" w:cs="Arial"/>
              </w:rPr>
            </w:pPr>
            <w:r w:rsidRPr="00877315">
              <w:rPr>
                <w:rFonts w:ascii="Arial" w:hAnsi="Arial" w:cs="Arial"/>
              </w:rPr>
              <w:t>ΠΡΟΣ</w:t>
            </w:r>
            <w:r w:rsidRPr="00877315">
              <w:rPr>
                <w:rFonts w:ascii="Arial" w:hAnsi="Arial" w:cs="Arial"/>
                <w:sz w:val="18"/>
                <w:szCs w:val="18"/>
                <w:vertAlign w:val="superscript"/>
              </w:rPr>
              <w:t>(1)</w:t>
            </w:r>
            <w:r w:rsidRPr="00877315">
              <w:rPr>
                <w:rFonts w:ascii="Arial" w:hAnsi="Arial" w:cs="Arial"/>
              </w:rPr>
              <w:t>:</w:t>
            </w:r>
          </w:p>
        </w:tc>
        <w:tc>
          <w:tcPr>
            <w:tcW w:w="79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AF55DA" w:rsidRDefault="00B31105" w:rsidP="00321DB2">
            <w:pPr>
              <w:spacing w:before="240"/>
              <w:ind w:right="-6878"/>
              <w:rPr>
                <w:rFonts w:ascii="Arial" w:hAnsi="Arial" w:cs="Arial"/>
              </w:rPr>
            </w:pPr>
            <w:r w:rsidRPr="00AF55DA">
              <w:rPr>
                <w:rFonts w:ascii="Arial" w:hAnsi="Arial" w:cs="Arial"/>
              </w:rPr>
              <w:t>111 ΠΤΕΡΥΓΑ ΜΑΧΗΣ</w:t>
            </w:r>
          </w:p>
        </w:tc>
      </w:tr>
      <w:tr w:rsidR="00B31105" w:rsidTr="00321DB2">
        <w:trPr>
          <w:cantSplit/>
          <w:trHeight w:val="41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ind w:right="-6878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 xml:space="preserve"> Όνομα:</w:t>
            </w:r>
          </w:p>
        </w:tc>
        <w:tc>
          <w:tcPr>
            <w:tcW w:w="3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ind w:right="-6878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ind w:right="-6878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Επώνυμο:</w:t>
            </w:r>
          </w:p>
        </w:tc>
        <w:tc>
          <w:tcPr>
            <w:tcW w:w="31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ind w:right="-687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1105" w:rsidTr="00321DB2">
        <w:trPr>
          <w:cantSplit/>
          <w:trHeight w:val="99"/>
        </w:trPr>
        <w:tc>
          <w:tcPr>
            <w:tcW w:w="2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 xml:space="preserve">Όνομα και Επώνυμο Πατέρα: </w:t>
            </w:r>
          </w:p>
        </w:tc>
        <w:tc>
          <w:tcPr>
            <w:tcW w:w="70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 xml:space="preserve">   </w:t>
            </w:r>
          </w:p>
        </w:tc>
      </w:tr>
      <w:tr w:rsidR="00B31105" w:rsidTr="00321DB2">
        <w:trPr>
          <w:cantSplit/>
          <w:trHeight w:val="99"/>
        </w:trPr>
        <w:tc>
          <w:tcPr>
            <w:tcW w:w="2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Όνομα και Επώνυμο Μητέρας:</w:t>
            </w:r>
          </w:p>
        </w:tc>
        <w:tc>
          <w:tcPr>
            <w:tcW w:w="70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 xml:space="preserve">   </w:t>
            </w:r>
          </w:p>
        </w:tc>
      </w:tr>
      <w:tr w:rsidR="00B31105" w:rsidTr="00321DB2">
        <w:trPr>
          <w:cantSplit/>
        </w:trPr>
        <w:tc>
          <w:tcPr>
            <w:tcW w:w="2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ind w:right="-2332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Ημερομηνία γέννησης</w:t>
            </w:r>
            <w:r w:rsidRPr="00145AE5">
              <w:rPr>
                <w:rFonts w:ascii="Arial" w:hAnsi="Arial" w:cs="Arial"/>
                <w:sz w:val="18"/>
                <w:szCs w:val="18"/>
                <w:vertAlign w:val="superscript"/>
              </w:rPr>
              <w:t>(2)</w:t>
            </w:r>
            <w:r w:rsidRPr="00145AE5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70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ind w:right="-233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1105" w:rsidTr="00321DB2">
        <w:trPr>
          <w:cantSplit/>
          <w:trHeight w:val="99"/>
        </w:trPr>
        <w:tc>
          <w:tcPr>
            <w:tcW w:w="2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Τόπος Γέννησης:</w:t>
            </w:r>
          </w:p>
        </w:tc>
        <w:tc>
          <w:tcPr>
            <w:tcW w:w="70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1105" w:rsidTr="00321DB2">
        <w:trPr>
          <w:cantSplit/>
        </w:trPr>
        <w:tc>
          <w:tcPr>
            <w:tcW w:w="2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Αριθμός Δελτίου Ταυτότητας:</w:t>
            </w:r>
          </w:p>
        </w:tc>
        <w:tc>
          <w:tcPr>
            <w:tcW w:w="3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145AE5">
              <w:rPr>
                <w:rFonts w:ascii="Arial" w:hAnsi="Arial" w:cs="Arial"/>
                <w:sz w:val="18"/>
                <w:szCs w:val="18"/>
              </w:rPr>
              <w:t>Τηλ</w:t>
            </w:r>
            <w:proofErr w:type="spellEnd"/>
            <w:r w:rsidRPr="00145AE5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1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1105" w:rsidTr="00321DB2">
        <w:trPr>
          <w:cantSplit/>
        </w:trPr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Τόπος Κατοικίας: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Οδός:</w:t>
            </w:r>
          </w:p>
        </w:tc>
        <w:tc>
          <w:tcPr>
            <w:tcW w:w="19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145AE5">
              <w:rPr>
                <w:rFonts w:ascii="Arial" w:hAnsi="Arial" w:cs="Arial"/>
                <w:sz w:val="18"/>
                <w:szCs w:val="18"/>
              </w:rPr>
              <w:t>Αριθ</w:t>
            </w:r>
            <w:proofErr w:type="spellEnd"/>
            <w:r w:rsidRPr="00145AE5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ΤΚ: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1105" w:rsidTr="00321DB2">
        <w:trPr>
          <w:cantSplit/>
          <w:trHeight w:val="520"/>
        </w:trPr>
        <w:tc>
          <w:tcPr>
            <w:tcW w:w="2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 xml:space="preserve">Αρ. </w:t>
            </w:r>
            <w:proofErr w:type="spellStart"/>
            <w:r w:rsidRPr="00145AE5">
              <w:rPr>
                <w:rFonts w:ascii="Arial" w:hAnsi="Arial" w:cs="Arial"/>
                <w:sz w:val="18"/>
                <w:szCs w:val="18"/>
              </w:rPr>
              <w:t>Τηλεομοιοτύπου</w:t>
            </w:r>
            <w:proofErr w:type="spellEnd"/>
            <w:r w:rsidRPr="00145AE5">
              <w:rPr>
                <w:rFonts w:ascii="Arial" w:hAnsi="Arial" w:cs="Arial"/>
                <w:sz w:val="18"/>
                <w:szCs w:val="18"/>
              </w:rPr>
              <w:t xml:space="preserve"> (</w:t>
            </w:r>
            <w:proofErr w:type="spellStart"/>
            <w:r w:rsidRPr="00145AE5">
              <w:rPr>
                <w:rFonts w:ascii="Arial" w:hAnsi="Arial" w:cs="Arial"/>
                <w:sz w:val="18"/>
                <w:szCs w:val="18"/>
              </w:rPr>
              <w:t>Fax</w:t>
            </w:r>
            <w:proofErr w:type="spellEnd"/>
            <w:r w:rsidRPr="00145AE5">
              <w:rPr>
                <w:rFonts w:ascii="Arial" w:hAnsi="Arial" w:cs="Arial"/>
                <w:sz w:val="18"/>
                <w:szCs w:val="18"/>
              </w:rPr>
              <w:t>):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Δ/</w:t>
            </w:r>
            <w:proofErr w:type="spellStart"/>
            <w:r w:rsidRPr="00145AE5">
              <w:rPr>
                <w:rFonts w:ascii="Arial" w:hAnsi="Arial" w:cs="Arial"/>
                <w:sz w:val="18"/>
                <w:szCs w:val="18"/>
              </w:rPr>
              <w:t>νση</w:t>
            </w:r>
            <w:proofErr w:type="spellEnd"/>
            <w:r w:rsidRPr="00145AE5">
              <w:rPr>
                <w:rFonts w:ascii="Arial" w:hAnsi="Arial" w:cs="Arial"/>
                <w:sz w:val="18"/>
                <w:szCs w:val="18"/>
              </w:rPr>
              <w:t xml:space="preserve"> Ηλεκτρ. Ταχυδρομείου</w:t>
            </w:r>
          </w:p>
          <w:p w:rsidR="00B31105" w:rsidRPr="00145AE5" w:rsidRDefault="00B31105" w:rsidP="00321DB2">
            <w:pPr>
              <w:rPr>
                <w:rFonts w:ascii="Arial" w:hAnsi="Arial" w:cs="Arial"/>
                <w:sz w:val="18"/>
                <w:szCs w:val="18"/>
              </w:rPr>
            </w:pPr>
            <w:r w:rsidRPr="00145AE5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Pr="00145AE5">
              <w:rPr>
                <w:rFonts w:ascii="Arial" w:hAnsi="Arial" w:cs="Arial"/>
                <w:sz w:val="18"/>
                <w:szCs w:val="18"/>
              </w:rPr>
              <w:t>Εmail</w:t>
            </w:r>
            <w:proofErr w:type="spellEnd"/>
            <w:r w:rsidRPr="00145AE5">
              <w:rPr>
                <w:rFonts w:ascii="Arial" w:hAnsi="Arial" w:cs="Arial"/>
                <w:sz w:val="18"/>
                <w:szCs w:val="18"/>
              </w:rPr>
              <w:t>):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105" w:rsidRPr="00145AE5" w:rsidRDefault="00B31105" w:rsidP="00321DB2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31105" w:rsidRPr="0094426F" w:rsidRDefault="00B31105" w:rsidP="00B31105">
      <w:pPr>
        <w:ind w:right="124"/>
        <w:rPr>
          <w:rFonts w:ascii="Arial" w:hAnsi="Arial" w:cs="Arial"/>
          <w:sz w:val="18"/>
          <w:szCs w:val="18"/>
        </w:rPr>
      </w:pPr>
    </w:p>
    <w:p w:rsidR="00B31105" w:rsidRPr="002967C4" w:rsidRDefault="00B31105" w:rsidP="00B31105">
      <w:pPr>
        <w:ind w:right="124"/>
        <w:rPr>
          <w:rFonts w:ascii="Arial" w:hAnsi="Arial" w:cs="Arial"/>
          <w:sz w:val="16"/>
          <w:szCs w:val="16"/>
        </w:rPr>
      </w:pPr>
      <w:r w:rsidRPr="0094426F">
        <w:rPr>
          <w:rFonts w:ascii="Arial" w:hAnsi="Arial" w:cs="Arial"/>
          <w:sz w:val="16"/>
          <w:szCs w:val="16"/>
        </w:rPr>
        <w:t xml:space="preserve">Με ατομική μου ευθύνη και γνωρίζοντας τις κυρώσεις </w:t>
      </w:r>
      <w:r w:rsidRPr="0094426F">
        <w:rPr>
          <w:rFonts w:ascii="Arial" w:hAnsi="Arial" w:cs="Arial"/>
          <w:sz w:val="16"/>
          <w:szCs w:val="16"/>
          <w:vertAlign w:val="superscript"/>
        </w:rPr>
        <w:t>(3)</w:t>
      </w:r>
      <w:r w:rsidRPr="0094426F">
        <w:rPr>
          <w:rFonts w:ascii="Arial" w:hAnsi="Arial" w:cs="Arial"/>
          <w:sz w:val="16"/>
          <w:szCs w:val="16"/>
        </w:rPr>
        <w:t>, που προβλέπονται από της διατάξεις της παρ. 6 του άρθρου 22 του Ν. 15</w:t>
      </w:r>
      <w:r w:rsidRPr="002967C4">
        <w:rPr>
          <w:rFonts w:ascii="Arial" w:hAnsi="Arial" w:cs="Arial"/>
          <w:sz w:val="16"/>
          <w:szCs w:val="16"/>
        </w:rPr>
        <w:t>99/1986, δηλώνω ότι:</w:t>
      </w:r>
    </w:p>
    <w:p w:rsidR="00B31105" w:rsidRPr="004C6850" w:rsidRDefault="00B31105" w:rsidP="00B31105">
      <w:pPr>
        <w:ind w:firstLine="720"/>
        <w:jc w:val="both"/>
        <w:rPr>
          <w:rFonts w:ascii="Arial" w:hAnsi="Arial" w:cs="Arial"/>
          <w:b/>
          <w:sz w:val="16"/>
          <w:szCs w:val="16"/>
        </w:rPr>
      </w:pPr>
      <w:r w:rsidRPr="002967C4">
        <w:rPr>
          <w:rFonts w:ascii="Arial" w:hAnsi="Arial" w:cs="Arial"/>
          <w:sz w:val="16"/>
          <w:szCs w:val="16"/>
        </w:rPr>
        <w:t xml:space="preserve">Ως…………………………….. της εταιρείας «……………………….» που συμμετέχει στην </w:t>
      </w:r>
      <w:r>
        <w:rPr>
          <w:rFonts w:ascii="Arial" w:hAnsi="Arial" w:cs="Arial"/>
          <w:b/>
          <w:sz w:val="16"/>
          <w:szCs w:val="16"/>
        </w:rPr>
        <w:t xml:space="preserve">Πρόσκληση Υποβολής Προσφοράς  με αρ 11/24  </w:t>
      </w:r>
      <w:r w:rsidRPr="00616973">
        <w:rPr>
          <w:rFonts w:ascii="Arial" w:hAnsi="Arial" w:cs="Arial"/>
          <w:b/>
          <w:sz w:val="16"/>
          <w:szCs w:val="16"/>
        </w:rPr>
        <w:t xml:space="preserve">για την </w:t>
      </w:r>
      <w:r>
        <w:rPr>
          <w:rFonts w:ascii="Arial" w:hAnsi="Arial" w:cs="Arial"/>
          <w:b/>
          <w:sz w:val="16"/>
          <w:szCs w:val="16"/>
        </w:rPr>
        <w:t xml:space="preserve">Προμήθεια  </w:t>
      </w:r>
      <w:r w:rsidRPr="004C6850">
        <w:rPr>
          <w:rFonts w:ascii="Arial" w:hAnsi="Arial" w:cs="Arial"/>
          <w:b/>
          <w:sz w:val="16"/>
          <w:szCs w:val="16"/>
        </w:rPr>
        <w:t>Ειδών</w:t>
      </w:r>
      <w:r w:rsidRPr="0068071B">
        <w:rPr>
          <w:rFonts w:ascii="Arial" w:hAnsi="Arial" w:cs="Arial"/>
        </w:rPr>
        <w:t xml:space="preserve"> </w:t>
      </w:r>
      <w:proofErr w:type="spellStart"/>
      <w:r w:rsidRPr="004C6850">
        <w:rPr>
          <w:rFonts w:ascii="Arial" w:hAnsi="Arial" w:cs="Arial"/>
          <w:b/>
          <w:sz w:val="16"/>
          <w:szCs w:val="16"/>
        </w:rPr>
        <w:t>Βαθείας</w:t>
      </w:r>
      <w:proofErr w:type="spellEnd"/>
      <w:r w:rsidRPr="004C6850">
        <w:rPr>
          <w:rFonts w:ascii="Arial" w:hAnsi="Arial" w:cs="Arial"/>
          <w:b/>
          <w:sz w:val="16"/>
          <w:szCs w:val="16"/>
        </w:rPr>
        <w:t xml:space="preserve"> </w:t>
      </w:r>
      <w:r>
        <w:rPr>
          <w:rFonts w:ascii="Arial" w:hAnsi="Arial" w:cs="Arial"/>
          <w:b/>
          <w:sz w:val="16"/>
          <w:szCs w:val="16"/>
        </w:rPr>
        <w:t xml:space="preserve">Κατάψυξης  </w:t>
      </w:r>
      <w:r w:rsidRPr="004C6850">
        <w:rPr>
          <w:rFonts w:ascii="Arial" w:hAnsi="Arial" w:cs="Arial"/>
          <w:b/>
          <w:sz w:val="16"/>
          <w:szCs w:val="16"/>
        </w:rPr>
        <w:t>δηλώνω ότι και μέχρι την ημέρα υποβολής της προσφοράς μου:</w:t>
      </w:r>
    </w:p>
    <w:p w:rsidR="00B31105" w:rsidRPr="002967C4" w:rsidRDefault="00B31105" w:rsidP="00B31105">
      <w:pPr>
        <w:ind w:firstLine="720"/>
        <w:jc w:val="both"/>
        <w:rPr>
          <w:rFonts w:ascii="Arial" w:hAnsi="Arial" w:cs="Arial"/>
          <w:sz w:val="16"/>
          <w:szCs w:val="16"/>
        </w:rPr>
      </w:pPr>
    </w:p>
    <w:p w:rsidR="00B31105" w:rsidRPr="002967C4" w:rsidRDefault="00B31105" w:rsidP="00B31105">
      <w:pPr>
        <w:pStyle w:val="a3"/>
        <w:spacing w:before="0" w:line="240" w:lineRule="auto"/>
        <w:ind w:right="-1" w:firstLine="567"/>
        <w:rPr>
          <w:rFonts w:ascii="Arial" w:hAnsi="Arial" w:cs="Arial"/>
          <w:sz w:val="16"/>
          <w:szCs w:val="16"/>
        </w:rPr>
      </w:pPr>
      <w:r w:rsidRPr="00AD28B2">
        <w:rPr>
          <w:rFonts w:ascii="Arial" w:hAnsi="Arial" w:cs="Arial"/>
          <w:sz w:val="16"/>
          <w:szCs w:val="16"/>
        </w:rPr>
        <w:t>(</w:t>
      </w:r>
      <w:r>
        <w:rPr>
          <w:rFonts w:ascii="Arial" w:hAnsi="Arial" w:cs="Arial"/>
          <w:sz w:val="16"/>
          <w:szCs w:val="16"/>
        </w:rPr>
        <w:t>α</w:t>
      </w:r>
      <w:r w:rsidRPr="007D63B2">
        <w:rPr>
          <w:rFonts w:ascii="Arial" w:hAnsi="Arial" w:cs="Arial"/>
          <w:sz w:val="16"/>
          <w:szCs w:val="16"/>
        </w:rPr>
        <w:t>)</w:t>
      </w:r>
      <w:r w:rsidRPr="002967C4">
        <w:rPr>
          <w:rFonts w:ascii="Arial" w:hAnsi="Arial" w:cs="Arial"/>
          <w:sz w:val="16"/>
          <w:szCs w:val="16"/>
        </w:rPr>
        <w:t xml:space="preserve">. </w:t>
      </w:r>
      <w:r w:rsidRPr="00B31105"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Δεν έχω καταδικασθεί με αμετάκλητη δεν υπάρχει εις βάρος τους τελεσίδική καταδικαστική απόφαση για ένα από τους ακόλουθους λόγους:</w:t>
      </w:r>
    </w:p>
    <w:p w:rsidR="00B31105" w:rsidRPr="002967C4" w:rsidRDefault="00B31105" w:rsidP="00B31105">
      <w:pPr>
        <w:pStyle w:val="a3"/>
        <w:tabs>
          <w:tab w:val="left" w:pos="2160"/>
        </w:tabs>
        <w:spacing w:before="0" w:line="240" w:lineRule="auto"/>
        <w:ind w:right="-1"/>
        <w:rPr>
          <w:rFonts w:ascii="Arial" w:hAnsi="Arial" w:cs="Arial"/>
          <w:sz w:val="16"/>
          <w:szCs w:val="16"/>
        </w:rPr>
      </w:pPr>
      <w:r w:rsidRPr="007D63B2"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1/ Συμμετοχή σε εγκληματική οργάνωση, όπως αυτή ορίζεται στο άρθρο 2 της απόφασης-πλαίσιο 2008/841/ΔΕΥ του Συμβουλίου της 24ης Οκτωβρίου 2008, για την καταπολέμηση του οργανωμένου εγκλήματος (ΕΕ L 300 της 11.11.2008 σ.42).</w:t>
      </w:r>
    </w:p>
    <w:p w:rsidR="00B31105" w:rsidRPr="002967C4" w:rsidRDefault="00B31105" w:rsidP="00B31105">
      <w:pPr>
        <w:pStyle w:val="a3"/>
        <w:tabs>
          <w:tab w:val="left" w:pos="2160"/>
        </w:tabs>
        <w:spacing w:before="0" w:line="240" w:lineRule="auto"/>
        <w:ind w:right="-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2/ Δωροδοκία, όπως ορίζεται στο άρθρο 3 της σύμβασης περί της καταπολέμησης της διαφθοράς στην οποία ενέχονται υπάλληλοι των Ευρωπαϊκών Κοινοτήτων ή των κρατών-μελών της Ένωσης (ΕΕ C 195Της 25.6.1997, σ.1) και στην παράγραφο 1 του άρθρου 2 της απόφασης- πλαίσιο 2003/568/ΔΕΥ του Συμβουλίου της 22ας Ιουλίου 2003, για την καταπολέμηση της δωροδοκίας στον ιδιωτικό τομέα (EE L της 31.7.2003, σ.54). καθώς και όπως ορίζεται στην κείμενη νομοθεσία ή στο εθνικό δίκαιο του οικονομικού φορέα.</w:t>
      </w:r>
    </w:p>
    <w:p w:rsidR="00B31105" w:rsidRPr="002967C4" w:rsidRDefault="00B31105" w:rsidP="00B31105">
      <w:pPr>
        <w:pStyle w:val="a3"/>
        <w:tabs>
          <w:tab w:val="left" w:pos="2160"/>
        </w:tabs>
        <w:spacing w:before="0" w:line="240" w:lineRule="auto"/>
        <w:ind w:right="-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3/</w:t>
      </w:r>
      <w:r w:rsidRPr="002967C4">
        <w:rPr>
          <w:rFonts w:ascii="Arial" w:hAnsi="Arial" w:cs="Arial"/>
          <w:sz w:val="16"/>
          <w:szCs w:val="16"/>
        </w:rPr>
        <w:tab/>
        <w:t>Απάτη, κατά την έννοιά του άρθρου 1 της σύμβασης σχετικά με την προστασία των οικονομικών συμφερόντων των Ευρωπαϊκών Κοινοτήτων (EE C 316 της 27.11.1995, σ.48), η οποία κυρώθηκε με το ν. 2803/2000 (Α΄ 48).</w:t>
      </w:r>
    </w:p>
    <w:p w:rsidR="00B31105" w:rsidRPr="002967C4" w:rsidRDefault="00B31105" w:rsidP="00B31105">
      <w:pPr>
        <w:pStyle w:val="a3"/>
        <w:tabs>
          <w:tab w:val="left" w:pos="2160"/>
        </w:tabs>
        <w:spacing w:before="0" w:line="240" w:lineRule="auto"/>
        <w:ind w:right="-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4/</w:t>
      </w:r>
      <w:r w:rsidRPr="002967C4">
        <w:rPr>
          <w:rFonts w:ascii="Arial" w:hAnsi="Arial" w:cs="Arial"/>
          <w:sz w:val="16"/>
          <w:szCs w:val="16"/>
        </w:rPr>
        <w:tab/>
        <w:t xml:space="preserve">Τρομοκρατικά εγκλήματα ή εγκλήματα συνδεόμενα με τρομοκρατικές δραστηριότητες, όπως ορίζονται, αντιστοίχως, στα άρθρα 1 και 3 της απόφασης-πλαίσιο 2002/475/ΔΕΥ του Συμβουλίου της 13ης Ιουνίου 2002, για την καταπολέμηση της τρομοκρατίας (EE L της 22.6.2002, σ.3) ή ηθική αυτουργία ή συνέργεια ή απόπειρα διάπραξης εγκλήματος, όπως ορίζονται στο άρθρο 4 αυτής. </w:t>
      </w:r>
    </w:p>
    <w:p w:rsidR="00B31105" w:rsidRPr="002967C4" w:rsidRDefault="00B31105" w:rsidP="00B31105">
      <w:pPr>
        <w:pStyle w:val="a3"/>
        <w:tabs>
          <w:tab w:val="left" w:pos="2160"/>
        </w:tabs>
        <w:spacing w:before="0" w:line="240" w:lineRule="auto"/>
        <w:ind w:right="-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ab/>
      </w:r>
      <w:r w:rsidRPr="002967C4">
        <w:rPr>
          <w:rFonts w:ascii="Arial" w:hAnsi="Arial" w:cs="Arial"/>
          <w:sz w:val="16"/>
          <w:szCs w:val="16"/>
        </w:rPr>
        <w:t>5/</w:t>
      </w:r>
      <w:r w:rsidRPr="002967C4">
        <w:rPr>
          <w:rFonts w:ascii="Arial" w:hAnsi="Arial" w:cs="Arial"/>
          <w:sz w:val="16"/>
          <w:szCs w:val="16"/>
        </w:rPr>
        <w:tab/>
        <w:t>Νομιμοποίηση εσόδων από παράνομες δραστηριότητες ή χρηματοδότηση της τρομοκρατίας, όπως αυτές ορίζονται στο άρθρο 1 της Οδηγίας 2005/60/ΕΚ του Ευρωπαϊκού Κοινοβουλίου της 26</w:t>
      </w:r>
      <w:r w:rsidRPr="002967C4">
        <w:rPr>
          <w:rFonts w:ascii="Arial" w:hAnsi="Arial" w:cs="Arial"/>
          <w:sz w:val="16"/>
          <w:szCs w:val="16"/>
          <w:vertAlign w:val="superscript"/>
        </w:rPr>
        <w:t xml:space="preserve">ης </w:t>
      </w:r>
      <w:r w:rsidRPr="002967C4">
        <w:rPr>
          <w:rFonts w:ascii="Arial" w:hAnsi="Arial" w:cs="Arial"/>
          <w:sz w:val="16"/>
          <w:szCs w:val="16"/>
        </w:rPr>
        <w:t>Οκτωβρίου 2005,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(EE L 309 της 25.11.2005, σ.15), η οποία ενσωματώθηκε στην εθνική νομοθεσία με το ν. 3691/2008 (Α΄ 166).</w:t>
      </w:r>
    </w:p>
    <w:p w:rsidR="00B31105" w:rsidRDefault="00B31105" w:rsidP="00B31105">
      <w:pPr>
        <w:pStyle w:val="a3"/>
        <w:tabs>
          <w:tab w:val="left" w:pos="2160"/>
        </w:tabs>
        <w:spacing w:before="0" w:line="240" w:lineRule="auto"/>
        <w:ind w:right="-1"/>
        <w:rPr>
          <w:rFonts w:ascii="Arial" w:hAnsi="Arial" w:cs="Arial"/>
          <w:sz w:val="16"/>
          <w:szCs w:val="16"/>
        </w:rPr>
      </w:pPr>
      <w:r w:rsidRPr="007D63B2"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6/</w:t>
      </w:r>
      <w:r w:rsidRPr="002967C4">
        <w:rPr>
          <w:rFonts w:ascii="Arial" w:hAnsi="Arial" w:cs="Arial"/>
          <w:sz w:val="16"/>
          <w:szCs w:val="16"/>
        </w:rPr>
        <w:tab/>
        <w:t>Παιδική εργασία και άλλες μορφές εμπορίας ανθρώπων, όπως ορίζονται στο άρθρο 2 της Οδηγίας 2011/36/ΕΕ του Ευρωπαϊκού Κοινοβουλίου της 5 ης Απριλίου 2011, για την πρόληψη και την καταπολέμηση της εμπορίας ανθρώπων και για την προστασία των θυμάτων της, καθώς και για την αντικατάσταση της απόφασης-πλαίσιο 2002/629/ΔΕΥ του Συμβουλίου (ΕΕ Λ 101 της 15.4.2011, σ.1), η οποία ενσωματώθηκε στην εθνική νομοθεσία με το ν. 4198/2013 (Α΄ 215).</w:t>
      </w:r>
    </w:p>
    <w:p w:rsidR="00B31105" w:rsidRPr="00B31105" w:rsidRDefault="00B31105" w:rsidP="00B31105">
      <w:pPr>
        <w:pStyle w:val="a3"/>
        <w:spacing w:before="0" w:line="240" w:lineRule="auto"/>
        <w:ind w:right="-1"/>
        <w:rPr>
          <w:rFonts w:ascii="Arial" w:hAnsi="Arial" w:cs="Arial"/>
          <w:sz w:val="16"/>
          <w:szCs w:val="16"/>
        </w:rPr>
      </w:pPr>
    </w:p>
    <w:p w:rsidR="00B31105" w:rsidRDefault="00B31105" w:rsidP="00B31105">
      <w:pPr>
        <w:pStyle w:val="a3"/>
        <w:spacing w:before="0" w:line="240" w:lineRule="auto"/>
        <w:ind w:right="-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(</w:t>
      </w:r>
      <w:r>
        <w:rPr>
          <w:rFonts w:ascii="Arial" w:hAnsi="Arial" w:cs="Arial"/>
          <w:sz w:val="16"/>
          <w:szCs w:val="16"/>
        </w:rPr>
        <w:t>β</w:t>
      </w:r>
      <w:r w:rsidRPr="002967C4">
        <w:rPr>
          <w:rFonts w:ascii="Arial" w:hAnsi="Arial" w:cs="Arial"/>
          <w:sz w:val="16"/>
          <w:szCs w:val="16"/>
        </w:rPr>
        <w:t>)</w:t>
      </w:r>
      <w:r w:rsidRPr="002967C4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Β</w:t>
      </w:r>
      <w:r w:rsidRPr="002967C4">
        <w:rPr>
          <w:rFonts w:ascii="Arial" w:hAnsi="Arial" w:cs="Arial"/>
          <w:sz w:val="16"/>
          <w:szCs w:val="16"/>
        </w:rPr>
        <w:t>εβαιών</w:t>
      </w:r>
      <w:r>
        <w:rPr>
          <w:rFonts w:ascii="Arial" w:hAnsi="Arial" w:cs="Arial"/>
          <w:sz w:val="16"/>
          <w:szCs w:val="16"/>
        </w:rPr>
        <w:t>ω</w:t>
      </w:r>
      <w:r w:rsidRPr="002967C4">
        <w:rPr>
          <w:rFonts w:ascii="Arial" w:hAnsi="Arial" w:cs="Arial"/>
          <w:sz w:val="16"/>
          <w:szCs w:val="16"/>
        </w:rPr>
        <w:t xml:space="preserve"> ότι έχ</w:t>
      </w:r>
      <w:r>
        <w:rPr>
          <w:rFonts w:ascii="Arial" w:hAnsi="Arial" w:cs="Arial"/>
          <w:sz w:val="16"/>
          <w:szCs w:val="16"/>
        </w:rPr>
        <w:t>ω</w:t>
      </w:r>
      <w:r w:rsidRPr="002967C4">
        <w:rPr>
          <w:rFonts w:ascii="Arial" w:hAnsi="Arial" w:cs="Arial"/>
          <w:sz w:val="16"/>
          <w:szCs w:val="16"/>
        </w:rPr>
        <w:t xml:space="preserve"> λάβει γνώση της διάταξης της παραγράφου 12 του άρθρου 66 του Α.Ν. 1400/73 και δεν θα χρησιμοποιήσ</w:t>
      </w:r>
      <w:r>
        <w:rPr>
          <w:rFonts w:ascii="Arial" w:hAnsi="Arial" w:cs="Arial"/>
          <w:sz w:val="16"/>
          <w:szCs w:val="16"/>
        </w:rPr>
        <w:t>ω</w:t>
      </w:r>
      <w:r w:rsidRPr="002967C4">
        <w:rPr>
          <w:rFonts w:ascii="Arial" w:hAnsi="Arial" w:cs="Arial"/>
          <w:sz w:val="16"/>
          <w:szCs w:val="16"/>
        </w:rPr>
        <w:t xml:space="preserve"> ως άμεσους ή έμμεσους αντιπροσώπους , μόνιμους στην εφεδρεία Αξιωματικούς των τριών κλάδων των Ε.Δ. για τους οποίους δεν έχει παρέλθει πενταετία από την αποστρατεία τους.</w:t>
      </w:r>
    </w:p>
    <w:p w:rsidR="00B31105" w:rsidRPr="002967C4" w:rsidRDefault="00B31105" w:rsidP="00B31105">
      <w:pPr>
        <w:pStyle w:val="a3"/>
        <w:spacing w:before="0" w:line="240" w:lineRule="auto"/>
        <w:ind w:right="-1" w:firstLine="567"/>
        <w:rPr>
          <w:rFonts w:ascii="Arial" w:hAnsi="Arial" w:cs="Arial"/>
          <w:sz w:val="16"/>
          <w:szCs w:val="16"/>
        </w:rPr>
      </w:pPr>
      <w:r w:rsidRPr="002967C4">
        <w:rPr>
          <w:rFonts w:ascii="Arial" w:hAnsi="Arial" w:cs="Arial"/>
          <w:sz w:val="16"/>
          <w:szCs w:val="16"/>
        </w:rPr>
        <w:t>(</w:t>
      </w:r>
      <w:r>
        <w:rPr>
          <w:rFonts w:ascii="Arial" w:hAnsi="Arial" w:cs="Arial"/>
          <w:sz w:val="16"/>
          <w:szCs w:val="16"/>
        </w:rPr>
        <w:t>γ</w:t>
      </w:r>
      <w:r w:rsidRPr="002967C4">
        <w:rPr>
          <w:rFonts w:ascii="Arial" w:hAnsi="Arial" w:cs="Arial"/>
          <w:sz w:val="16"/>
          <w:szCs w:val="16"/>
        </w:rPr>
        <w:t>)</w:t>
      </w:r>
      <w:r w:rsidRPr="002967C4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Β</w:t>
      </w:r>
      <w:r w:rsidRPr="002967C4">
        <w:rPr>
          <w:rFonts w:ascii="Arial" w:hAnsi="Arial" w:cs="Arial"/>
          <w:sz w:val="16"/>
          <w:szCs w:val="16"/>
        </w:rPr>
        <w:t>εβαιών</w:t>
      </w:r>
      <w:r>
        <w:rPr>
          <w:rFonts w:ascii="Arial" w:hAnsi="Arial" w:cs="Arial"/>
          <w:sz w:val="16"/>
          <w:szCs w:val="16"/>
        </w:rPr>
        <w:t>ω</w:t>
      </w:r>
      <w:r w:rsidRPr="002967C4">
        <w:rPr>
          <w:rFonts w:ascii="Arial" w:hAnsi="Arial" w:cs="Arial"/>
          <w:sz w:val="16"/>
          <w:szCs w:val="16"/>
        </w:rPr>
        <w:t xml:space="preserve"> ότι </w:t>
      </w:r>
      <w:r>
        <w:rPr>
          <w:rFonts w:ascii="Arial" w:hAnsi="Arial" w:cs="Arial"/>
          <w:sz w:val="16"/>
          <w:szCs w:val="16"/>
        </w:rPr>
        <w:t xml:space="preserve">δεν </w:t>
      </w:r>
      <w:r w:rsidRPr="002967C4">
        <w:rPr>
          <w:rFonts w:ascii="Arial" w:hAnsi="Arial" w:cs="Arial"/>
          <w:sz w:val="16"/>
          <w:szCs w:val="16"/>
        </w:rPr>
        <w:t>έχ</w:t>
      </w:r>
      <w:r>
        <w:rPr>
          <w:rFonts w:ascii="Arial" w:hAnsi="Arial" w:cs="Arial"/>
          <w:sz w:val="16"/>
          <w:szCs w:val="16"/>
        </w:rPr>
        <w:t>ω</w:t>
      </w:r>
      <w:r w:rsidRPr="002967C4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αποκλειστεί ως επιχείρηση καθώς και η συνεργαζόμενη επιχείρηση με προσωρινή ή τελεσίδικη απόφαση των αρμοδίων Υπουργείων Κεντρικής Κυβέρνησης από την σύναψη δημοσίων συμβάσεων, σύμφωνα με τα άρθρα 73 και 74 του Ν.4412/16.</w:t>
      </w:r>
    </w:p>
    <w:p w:rsidR="00B31105" w:rsidRDefault="00B31105" w:rsidP="00B31105">
      <w:pPr>
        <w:pStyle w:val="a3"/>
        <w:spacing w:before="0" w:line="240" w:lineRule="auto"/>
        <w:ind w:right="-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(</w:t>
      </w:r>
      <w:r>
        <w:rPr>
          <w:rFonts w:ascii="Arial" w:hAnsi="Arial" w:cs="Arial"/>
          <w:sz w:val="16"/>
          <w:szCs w:val="16"/>
        </w:rPr>
        <w:t>δ</w:t>
      </w:r>
      <w:r w:rsidRPr="002967C4">
        <w:rPr>
          <w:rFonts w:ascii="Arial" w:hAnsi="Arial" w:cs="Arial"/>
          <w:sz w:val="16"/>
          <w:szCs w:val="16"/>
        </w:rPr>
        <w:t>)</w:t>
      </w:r>
      <w:r w:rsidRPr="002967C4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Βεβαιώνω ότι έλαβα γνώση του συνόλου των όρων της ΠΥΠ 11/24 και τους αποδέχομαι στο σύνολό  τους, και αν</w:t>
      </w:r>
      <w:r w:rsidRPr="002967C4">
        <w:rPr>
          <w:rFonts w:ascii="Arial" w:hAnsi="Arial" w:cs="Arial"/>
          <w:sz w:val="16"/>
          <w:szCs w:val="16"/>
        </w:rPr>
        <w:t>αλαμβάν</w:t>
      </w:r>
      <w:r>
        <w:rPr>
          <w:rFonts w:ascii="Arial" w:hAnsi="Arial" w:cs="Arial"/>
          <w:sz w:val="16"/>
          <w:szCs w:val="16"/>
        </w:rPr>
        <w:t>ω</w:t>
      </w:r>
      <w:r w:rsidRPr="002967C4">
        <w:rPr>
          <w:rFonts w:ascii="Arial" w:hAnsi="Arial" w:cs="Arial"/>
          <w:sz w:val="16"/>
          <w:szCs w:val="16"/>
        </w:rPr>
        <w:t xml:space="preserve"> την υποχρέωση για την έγκαιρη και προσήκουσα προσκόμιση των δικαιολογητικών, εφόσον ζητηθούν αρμοδίως, από τα οποία θα προκύπτουν τα όσα αναφέρθηκαν στην προαναφερόμενη υπεύθυνη δήλωση.</w:t>
      </w: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</w:tabs>
        <w:spacing w:after="12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Pr="002967C4">
        <w:rPr>
          <w:rFonts w:ascii="Arial" w:hAnsi="Arial" w:cs="Arial"/>
          <w:sz w:val="16"/>
          <w:szCs w:val="16"/>
        </w:rPr>
        <w:t>(</w:t>
      </w:r>
      <w:r>
        <w:rPr>
          <w:rFonts w:ascii="Arial" w:hAnsi="Arial" w:cs="Arial"/>
          <w:sz w:val="16"/>
          <w:szCs w:val="16"/>
        </w:rPr>
        <w:t>ε</w:t>
      </w:r>
      <w:r w:rsidRPr="002967C4">
        <w:rPr>
          <w:rFonts w:ascii="Arial" w:hAnsi="Arial" w:cs="Arial"/>
          <w:sz w:val="16"/>
          <w:szCs w:val="16"/>
        </w:rPr>
        <w:t>)</w:t>
      </w:r>
      <w:r w:rsidRPr="002967C4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Β</w:t>
      </w:r>
      <w:r w:rsidRPr="002967C4">
        <w:rPr>
          <w:rFonts w:ascii="Arial" w:hAnsi="Arial" w:cs="Arial"/>
          <w:sz w:val="16"/>
          <w:szCs w:val="16"/>
        </w:rPr>
        <w:t>εβαιών</w:t>
      </w:r>
      <w:r>
        <w:rPr>
          <w:rFonts w:ascii="Arial" w:hAnsi="Arial" w:cs="Arial"/>
          <w:sz w:val="16"/>
          <w:szCs w:val="16"/>
        </w:rPr>
        <w:t>ω</w:t>
      </w:r>
      <w:r w:rsidRPr="002967C4">
        <w:rPr>
          <w:rFonts w:ascii="Arial" w:hAnsi="Arial" w:cs="Arial"/>
          <w:sz w:val="16"/>
          <w:szCs w:val="16"/>
        </w:rPr>
        <w:t xml:space="preserve"> ότι </w:t>
      </w:r>
      <w:r w:rsidRPr="001A0AC1">
        <w:rPr>
          <w:rFonts w:ascii="Arial" w:hAnsi="Arial" w:cs="Arial"/>
          <w:sz w:val="16"/>
          <w:szCs w:val="16"/>
        </w:rPr>
        <w:t xml:space="preserve">δεν έχει εκδοθεί είτε σε βάρος </w:t>
      </w:r>
      <w:r>
        <w:rPr>
          <w:rFonts w:ascii="Arial" w:hAnsi="Arial" w:cs="Arial"/>
          <w:sz w:val="16"/>
          <w:szCs w:val="16"/>
        </w:rPr>
        <w:t>μου,</w:t>
      </w:r>
      <w:r w:rsidRPr="001A0AC1">
        <w:rPr>
          <w:rFonts w:ascii="Arial" w:hAnsi="Arial" w:cs="Arial"/>
          <w:sz w:val="16"/>
          <w:szCs w:val="16"/>
        </w:rPr>
        <w:t xml:space="preserve"> είτε σε β</w:t>
      </w:r>
      <w:r>
        <w:rPr>
          <w:rFonts w:ascii="Arial" w:hAnsi="Arial" w:cs="Arial"/>
          <w:sz w:val="16"/>
          <w:szCs w:val="16"/>
        </w:rPr>
        <w:t xml:space="preserve">άρος των συνεργαζόμενων </w:t>
      </w:r>
      <w:r w:rsidRPr="001A0AC1">
        <w:rPr>
          <w:rFonts w:ascii="Arial" w:hAnsi="Arial" w:cs="Arial"/>
          <w:sz w:val="16"/>
          <w:szCs w:val="16"/>
        </w:rPr>
        <w:t>Οικονομικών Φορέων (Προμηθευτών)</w:t>
      </w:r>
      <w:r w:rsidRPr="00AD28B2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μου</w:t>
      </w:r>
      <w:r w:rsidRPr="001A0AC1">
        <w:rPr>
          <w:rFonts w:ascii="Arial" w:hAnsi="Arial" w:cs="Arial"/>
          <w:sz w:val="16"/>
          <w:szCs w:val="16"/>
        </w:rPr>
        <w:t xml:space="preserve">, </w:t>
      </w:r>
      <w:r>
        <w:rPr>
          <w:rFonts w:ascii="Arial" w:hAnsi="Arial" w:cs="Arial"/>
          <w:sz w:val="16"/>
          <w:szCs w:val="16"/>
        </w:rPr>
        <w:t>με α</w:t>
      </w:r>
      <w:r w:rsidRPr="001A0AC1">
        <w:rPr>
          <w:rFonts w:ascii="Arial" w:hAnsi="Arial" w:cs="Arial"/>
          <w:sz w:val="16"/>
          <w:szCs w:val="16"/>
        </w:rPr>
        <w:t>πόφαση των αρμόδιων Υπουργείων της Κεντρικής Κυβέρνησης</w:t>
      </w:r>
      <w:r>
        <w:rPr>
          <w:rFonts w:ascii="Arial" w:hAnsi="Arial" w:cs="Arial"/>
          <w:sz w:val="16"/>
          <w:szCs w:val="16"/>
        </w:rPr>
        <w:t>,</w:t>
      </w:r>
      <w:r w:rsidRPr="001A0AC1">
        <w:rPr>
          <w:rFonts w:ascii="Arial" w:hAnsi="Arial" w:cs="Arial"/>
          <w:sz w:val="16"/>
          <w:szCs w:val="16"/>
        </w:rPr>
        <w:t xml:space="preserve"> για αποκλεισμό από την </w:t>
      </w:r>
      <w:r>
        <w:rPr>
          <w:rFonts w:ascii="Arial" w:hAnsi="Arial" w:cs="Arial"/>
          <w:sz w:val="16"/>
          <w:szCs w:val="16"/>
        </w:rPr>
        <w:t xml:space="preserve"> </w:t>
      </w:r>
      <w:r w:rsidRPr="001A0AC1">
        <w:rPr>
          <w:rFonts w:ascii="Arial" w:hAnsi="Arial" w:cs="Arial"/>
          <w:sz w:val="16"/>
          <w:szCs w:val="16"/>
        </w:rPr>
        <w:t>σύναψη</w:t>
      </w:r>
      <w:r>
        <w:rPr>
          <w:rFonts w:ascii="Arial" w:hAnsi="Arial" w:cs="Arial"/>
          <w:sz w:val="16"/>
          <w:szCs w:val="16"/>
        </w:rPr>
        <w:t xml:space="preserve"> </w:t>
      </w:r>
      <w:r w:rsidRPr="001A0AC1">
        <w:rPr>
          <w:rFonts w:ascii="Arial" w:hAnsi="Arial" w:cs="Arial"/>
          <w:sz w:val="16"/>
          <w:szCs w:val="16"/>
        </w:rPr>
        <w:t>δημοσίων συμβάσεων, σύμφωνα με το άρθρο 74 του Ν.4412/16</w:t>
      </w:r>
      <w:r>
        <w:rPr>
          <w:rFonts w:ascii="Arial" w:hAnsi="Arial" w:cs="Arial"/>
        </w:rPr>
        <w:t>.</w:t>
      </w:r>
    </w:p>
    <w:p w:rsidR="00B31105" w:rsidRPr="0094426F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</w:tabs>
        <w:spacing w:after="120"/>
        <w:jc w:val="both"/>
        <w:rPr>
          <w:rFonts w:ascii="Arial" w:hAnsi="Arial" w:cs="Arial"/>
          <w:sz w:val="16"/>
          <w:szCs w:val="16"/>
        </w:rPr>
      </w:pPr>
      <w:r>
        <w:tab/>
      </w:r>
    </w:p>
    <w:p w:rsidR="00B31105" w:rsidRPr="0094426F" w:rsidRDefault="00B31105" w:rsidP="00B31105">
      <w:pPr>
        <w:tabs>
          <w:tab w:val="left" w:pos="9354"/>
        </w:tabs>
        <w:ind w:left="360" w:right="-2"/>
        <w:jc w:val="right"/>
        <w:rPr>
          <w:rFonts w:ascii="Arial" w:hAnsi="Arial" w:cs="Arial"/>
          <w:sz w:val="16"/>
          <w:szCs w:val="16"/>
        </w:rPr>
      </w:pPr>
      <w:r w:rsidRPr="0094426F">
        <w:rPr>
          <w:rFonts w:ascii="Arial" w:hAnsi="Arial" w:cs="Arial"/>
          <w:sz w:val="16"/>
          <w:szCs w:val="16"/>
        </w:rPr>
        <w:t xml:space="preserve">   Ημερομηνία:……./……/…….      </w:t>
      </w:r>
    </w:p>
    <w:p w:rsidR="00B31105" w:rsidRPr="0094426F" w:rsidRDefault="00B31105" w:rsidP="00B31105">
      <w:pPr>
        <w:ind w:left="432" w:right="484"/>
        <w:jc w:val="center"/>
        <w:rPr>
          <w:rFonts w:ascii="Arial" w:hAnsi="Arial" w:cs="Arial"/>
          <w:sz w:val="16"/>
          <w:szCs w:val="16"/>
        </w:rPr>
      </w:pPr>
    </w:p>
    <w:p w:rsidR="00B31105" w:rsidRDefault="00B31105" w:rsidP="00B31105">
      <w:pPr>
        <w:ind w:left="432" w:right="484"/>
        <w:jc w:val="center"/>
        <w:rPr>
          <w:rFonts w:ascii="Arial" w:hAnsi="Arial" w:cs="Arial"/>
          <w:sz w:val="16"/>
          <w:szCs w:val="16"/>
        </w:rPr>
      </w:pPr>
    </w:p>
    <w:p w:rsidR="00B31105" w:rsidRDefault="00B31105" w:rsidP="00B31105">
      <w:pPr>
        <w:ind w:left="432" w:right="484"/>
        <w:jc w:val="center"/>
        <w:rPr>
          <w:rFonts w:ascii="Arial" w:hAnsi="Arial" w:cs="Arial"/>
          <w:sz w:val="16"/>
          <w:szCs w:val="16"/>
        </w:rPr>
      </w:pPr>
    </w:p>
    <w:p w:rsidR="00B31105" w:rsidRDefault="00B31105" w:rsidP="00B31105">
      <w:pPr>
        <w:ind w:left="432" w:right="484"/>
        <w:jc w:val="center"/>
        <w:rPr>
          <w:rFonts w:ascii="Arial" w:hAnsi="Arial" w:cs="Arial"/>
          <w:sz w:val="16"/>
          <w:szCs w:val="16"/>
        </w:rPr>
      </w:pPr>
    </w:p>
    <w:p w:rsidR="00B31105" w:rsidRPr="0094426F" w:rsidRDefault="00B31105" w:rsidP="00B31105">
      <w:pPr>
        <w:ind w:left="432" w:right="484"/>
        <w:jc w:val="center"/>
        <w:rPr>
          <w:rFonts w:ascii="Arial" w:hAnsi="Arial" w:cs="Arial"/>
          <w:sz w:val="16"/>
          <w:szCs w:val="16"/>
        </w:rPr>
      </w:pPr>
    </w:p>
    <w:p w:rsidR="00B31105" w:rsidRPr="0094426F" w:rsidRDefault="00B31105" w:rsidP="00B31105">
      <w:pPr>
        <w:ind w:left="6912" w:right="484" w:firstLine="288"/>
        <w:jc w:val="center"/>
        <w:rPr>
          <w:rFonts w:ascii="Arial" w:hAnsi="Arial" w:cs="Arial"/>
          <w:sz w:val="16"/>
          <w:szCs w:val="16"/>
        </w:rPr>
      </w:pPr>
      <w:r w:rsidRPr="0094426F">
        <w:rPr>
          <w:rFonts w:ascii="Arial" w:hAnsi="Arial" w:cs="Arial"/>
          <w:sz w:val="16"/>
          <w:szCs w:val="16"/>
        </w:rPr>
        <w:t>(Υπογραφή)</w:t>
      </w:r>
    </w:p>
    <w:p w:rsidR="00B31105" w:rsidRPr="0094426F" w:rsidRDefault="00B31105" w:rsidP="00B31105">
      <w:pPr>
        <w:ind w:left="360"/>
        <w:jc w:val="right"/>
        <w:rPr>
          <w:rFonts w:ascii="Arial" w:hAnsi="Arial" w:cs="Arial"/>
          <w:i/>
          <w:iCs/>
          <w:sz w:val="16"/>
          <w:szCs w:val="16"/>
        </w:rPr>
      </w:pPr>
    </w:p>
    <w:p w:rsidR="00B31105" w:rsidRPr="0094426F" w:rsidRDefault="00B31105" w:rsidP="00B31105">
      <w:pPr>
        <w:ind w:left="360"/>
        <w:rPr>
          <w:rFonts w:ascii="Arial" w:hAnsi="Arial" w:cs="Arial"/>
          <w:i/>
          <w:iCs/>
          <w:sz w:val="16"/>
          <w:szCs w:val="16"/>
        </w:rPr>
      </w:pPr>
      <w:r w:rsidRPr="0094426F">
        <w:rPr>
          <w:rFonts w:ascii="Arial" w:hAnsi="Arial" w:cs="Arial"/>
          <w:i/>
          <w:iCs/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</w:p>
    <w:p w:rsidR="00B31105" w:rsidRPr="0094426F" w:rsidRDefault="00B31105" w:rsidP="00B31105">
      <w:pPr>
        <w:ind w:left="360"/>
        <w:rPr>
          <w:rFonts w:ascii="Arial" w:hAnsi="Arial" w:cs="Arial"/>
          <w:i/>
          <w:iCs/>
          <w:sz w:val="16"/>
          <w:szCs w:val="16"/>
        </w:rPr>
      </w:pPr>
      <w:r w:rsidRPr="0094426F">
        <w:rPr>
          <w:rFonts w:ascii="Arial" w:hAnsi="Arial" w:cs="Arial"/>
          <w:i/>
          <w:iCs/>
          <w:sz w:val="16"/>
          <w:szCs w:val="16"/>
        </w:rPr>
        <w:t xml:space="preserve">(2) Αναγράφεται ολογράφως. </w:t>
      </w:r>
    </w:p>
    <w:p w:rsidR="00B31105" w:rsidRPr="0094426F" w:rsidRDefault="00B31105" w:rsidP="00B31105">
      <w:pPr>
        <w:ind w:left="360"/>
        <w:rPr>
          <w:rFonts w:ascii="Arial" w:hAnsi="Arial" w:cs="Arial"/>
          <w:i/>
          <w:iCs/>
          <w:sz w:val="16"/>
          <w:szCs w:val="16"/>
        </w:rPr>
      </w:pPr>
      <w:r w:rsidRPr="0094426F">
        <w:rPr>
          <w:rFonts w:ascii="Arial" w:hAnsi="Arial" w:cs="Arial"/>
          <w:i/>
          <w:iCs/>
          <w:sz w:val="16"/>
          <w:szCs w:val="16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B31105" w:rsidRPr="0094426F" w:rsidRDefault="00B31105" w:rsidP="00B31105">
      <w:pPr>
        <w:widowControl w:val="0"/>
        <w:autoSpaceDE w:val="0"/>
        <w:autoSpaceDN w:val="0"/>
        <w:adjustRightInd w:val="0"/>
        <w:ind w:left="284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 xml:space="preserve"> </w:t>
      </w:r>
      <w:r w:rsidRPr="0094426F">
        <w:rPr>
          <w:rFonts w:ascii="Arial" w:hAnsi="Arial" w:cs="Arial"/>
          <w:i/>
          <w:iCs/>
          <w:sz w:val="16"/>
          <w:szCs w:val="16"/>
        </w:rPr>
        <w:t>(4) Σε περίπτωση ανεπάρκειας χώρου η δήλωση συνεχίζεται στην πίσω όψη της και υπογράφεται από τον δηλούντα ή την δηλούσα.</w:t>
      </w:r>
    </w:p>
    <w:p w:rsidR="00B31105" w:rsidRDefault="00B31105" w:rsidP="00B31105"/>
    <w:p w:rsidR="00B31105" w:rsidRPr="009A2B99" w:rsidRDefault="00B31105" w:rsidP="00B31105"/>
    <w:p w:rsidR="00B31105" w:rsidRDefault="00B31105" w:rsidP="00B31105">
      <w:pPr>
        <w:suppressAutoHyphens/>
        <w:spacing w:after="200" w:line="276" w:lineRule="auto"/>
        <w:jc w:val="both"/>
        <w:rPr>
          <w:rFonts w:ascii="Calibri" w:hAnsi="Calibri" w:cs="Calibri"/>
          <w:i/>
          <w:kern w:val="1"/>
          <w:sz w:val="22"/>
          <w:szCs w:val="22"/>
        </w:rPr>
      </w:pPr>
    </w:p>
    <w:p w:rsidR="00B31105" w:rsidRDefault="00B31105" w:rsidP="00B31105">
      <w:pPr>
        <w:suppressAutoHyphens/>
        <w:spacing w:after="200" w:line="276" w:lineRule="auto"/>
        <w:jc w:val="both"/>
        <w:rPr>
          <w:rFonts w:ascii="Calibri" w:hAnsi="Calibri" w:cs="Calibri"/>
          <w:i/>
          <w:kern w:val="1"/>
          <w:sz w:val="22"/>
          <w:szCs w:val="22"/>
        </w:rPr>
      </w:pPr>
    </w:p>
    <w:p w:rsidR="00B31105" w:rsidRDefault="00B31105" w:rsidP="00B31105">
      <w:pPr>
        <w:suppressAutoHyphens/>
        <w:spacing w:after="200" w:line="276" w:lineRule="auto"/>
        <w:jc w:val="both"/>
        <w:rPr>
          <w:rFonts w:ascii="Calibri" w:hAnsi="Calibri" w:cs="Calibri"/>
          <w:i/>
          <w:kern w:val="1"/>
          <w:sz w:val="22"/>
          <w:szCs w:val="22"/>
        </w:rPr>
      </w:pPr>
    </w:p>
    <w:p w:rsidR="00B31105" w:rsidRDefault="00B31105" w:rsidP="00B31105">
      <w:pPr>
        <w:suppressAutoHyphens/>
        <w:spacing w:after="200" w:line="276" w:lineRule="auto"/>
        <w:jc w:val="both"/>
        <w:rPr>
          <w:rFonts w:ascii="Calibri" w:hAnsi="Calibri" w:cs="Calibri"/>
          <w:i/>
          <w:kern w:val="1"/>
          <w:sz w:val="22"/>
          <w:szCs w:val="22"/>
        </w:rPr>
      </w:pPr>
    </w:p>
    <w:p w:rsidR="00B31105" w:rsidRDefault="00B31105" w:rsidP="00B31105">
      <w:pPr>
        <w:suppressAutoHyphens/>
        <w:spacing w:after="200" w:line="276" w:lineRule="auto"/>
        <w:jc w:val="both"/>
        <w:rPr>
          <w:rFonts w:ascii="Calibri" w:hAnsi="Calibri" w:cs="Calibri"/>
          <w:i/>
          <w:kern w:val="1"/>
          <w:sz w:val="22"/>
          <w:szCs w:val="22"/>
        </w:rPr>
      </w:pPr>
    </w:p>
    <w:p w:rsidR="00B31105" w:rsidRDefault="00B31105" w:rsidP="00B31105">
      <w:pPr>
        <w:suppressAutoHyphens/>
        <w:spacing w:after="200" w:line="276" w:lineRule="auto"/>
        <w:jc w:val="both"/>
        <w:rPr>
          <w:rFonts w:ascii="Calibri" w:hAnsi="Calibri" w:cs="Calibri"/>
          <w:i/>
          <w:kern w:val="1"/>
          <w:sz w:val="22"/>
          <w:szCs w:val="22"/>
        </w:rPr>
      </w:pPr>
    </w:p>
    <w:tbl>
      <w:tblPr>
        <w:tblpPr w:leftFromText="181" w:rightFromText="181" w:vertAnchor="text" w:horzAnchor="margin" w:tblpY="-1286"/>
        <w:tblW w:w="9308" w:type="dxa"/>
        <w:tblLook w:val="01E0" w:firstRow="1" w:lastRow="1" w:firstColumn="1" w:lastColumn="1" w:noHBand="0" w:noVBand="0"/>
      </w:tblPr>
      <w:tblGrid>
        <w:gridCol w:w="6413"/>
        <w:gridCol w:w="2895"/>
      </w:tblGrid>
      <w:tr w:rsidR="00B31105" w:rsidRPr="00503D34" w:rsidTr="00321DB2">
        <w:trPr>
          <w:cantSplit/>
        </w:trPr>
        <w:tc>
          <w:tcPr>
            <w:tcW w:w="6413" w:type="dxa"/>
          </w:tcPr>
          <w:p w:rsidR="00B31105" w:rsidRDefault="00B31105" w:rsidP="00321DB2">
            <w:pPr>
              <w:outlineLvl w:val="0"/>
              <w:rPr>
                <w:rFonts w:ascii="Arial" w:hAnsi="Arial" w:cs="Arial"/>
                <w:b/>
                <w:bCs/>
                <w:u w:val="single"/>
              </w:rPr>
            </w:pPr>
          </w:p>
          <w:p w:rsidR="00B31105" w:rsidRPr="00503D34" w:rsidRDefault="00B31105" w:rsidP="00321DB2">
            <w:pPr>
              <w:outlineLvl w:val="0"/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2895" w:type="dxa"/>
          </w:tcPr>
          <w:p w:rsidR="00B31105" w:rsidRPr="00503D34" w:rsidRDefault="00B31105" w:rsidP="00321DB2">
            <w:pPr>
              <w:outlineLvl w:val="0"/>
              <w:rPr>
                <w:rFonts w:ascii="Arial" w:hAnsi="Arial" w:cs="Arial"/>
                <w:b/>
                <w:bCs/>
              </w:rPr>
            </w:pPr>
          </w:p>
        </w:tc>
      </w:tr>
      <w:tr w:rsidR="00B31105" w:rsidRPr="00FA42A2" w:rsidTr="00321DB2">
        <w:trPr>
          <w:cantSplit/>
        </w:trPr>
        <w:tc>
          <w:tcPr>
            <w:tcW w:w="6413" w:type="dxa"/>
          </w:tcPr>
          <w:p w:rsidR="00B31105" w:rsidRDefault="00B31105" w:rsidP="00321DB2">
            <w:pPr>
              <w:ind w:right="-108"/>
              <w:outlineLvl w:val="0"/>
              <w:rPr>
                <w:rFonts w:ascii="Arial" w:hAnsi="Arial" w:cs="Arial"/>
              </w:rPr>
            </w:pPr>
          </w:p>
          <w:p w:rsidR="00B31105" w:rsidRDefault="00B31105" w:rsidP="00321DB2">
            <w:pPr>
              <w:ind w:right="-108"/>
              <w:outlineLvl w:val="0"/>
              <w:rPr>
                <w:rFonts w:ascii="Arial" w:hAnsi="Arial" w:cs="Arial"/>
              </w:rPr>
            </w:pPr>
          </w:p>
          <w:p w:rsidR="00B31105" w:rsidRPr="00DB43B1" w:rsidRDefault="00B31105" w:rsidP="00321DB2">
            <w:pPr>
              <w:ind w:right="-108"/>
              <w:outlineLvl w:val="0"/>
              <w:rPr>
                <w:rFonts w:ascii="Arial" w:hAnsi="Arial" w:cs="Arial"/>
                <w:u w:val="single"/>
              </w:rPr>
            </w:pPr>
            <w:r w:rsidRPr="00DB43B1">
              <w:rPr>
                <w:rFonts w:ascii="Arial" w:hAnsi="Arial" w:cs="Arial"/>
                <w:u w:val="single"/>
              </w:rPr>
              <w:t>ΠΡΟΣΘΗΚΗ «2» στο</w:t>
            </w:r>
          </w:p>
          <w:p w:rsidR="00B31105" w:rsidRPr="00DB43B1" w:rsidRDefault="00B31105" w:rsidP="00321DB2">
            <w:pPr>
              <w:ind w:right="-108"/>
              <w:outlineLvl w:val="0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ΠΑΡΑΡΤΗΜΑ «Β» της ΠΥΠ 11/24</w:t>
            </w:r>
          </w:p>
          <w:p w:rsidR="00B31105" w:rsidRPr="00503D34" w:rsidRDefault="00B31105" w:rsidP="00321DB2">
            <w:pPr>
              <w:ind w:right="-108"/>
              <w:outlineLvl w:val="0"/>
              <w:rPr>
                <w:rFonts w:ascii="Arial" w:hAnsi="Arial" w:cs="Arial"/>
              </w:rPr>
            </w:pPr>
            <w:r w:rsidRPr="00503D34">
              <w:rPr>
                <w:rFonts w:ascii="Arial" w:hAnsi="Arial" w:cs="Arial"/>
                <w:u w:val="single"/>
              </w:rPr>
              <w:t>Φ.831/</w:t>
            </w:r>
          </w:p>
        </w:tc>
        <w:tc>
          <w:tcPr>
            <w:tcW w:w="2895" w:type="dxa"/>
          </w:tcPr>
          <w:p w:rsidR="00B31105" w:rsidRPr="00503D34" w:rsidRDefault="00B31105" w:rsidP="00321DB2">
            <w:pPr>
              <w:ind w:left="-108"/>
              <w:outlineLvl w:val="0"/>
              <w:rPr>
                <w:rFonts w:ascii="Arial" w:hAnsi="Arial" w:cs="Arial"/>
              </w:rPr>
            </w:pPr>
            <w:r w:rsidRPr="00503D34">
              <w:rPr>
                <w:rFonts w:ascii="Arial" w:hAnsi="Arial" w:cs="Arial"/>
              </w:rPr>
              <w:t>111 ΠΤΕΡΥΓΑ ΜΑΧΗΣ</w:t>
            </w:r>
          </w:p>
          <w:p w:rsidR="00B31105" w:rsidRPr="00503D34" w:rsidRDefault="00B31105" w:rsidP="00321DB2">
            <w:pPr>
              <w:ind w:left="-108"/>
              <w:outlineLvl w:val="0"/>
              <w:rPr>
                <w:rFonts w:ascii="Arial" w:hAnsi="Arial" w:cs="Arial"/>
              </w:rPr>
            </w:pPr>
            <w:r w:rsidRPr="00503D34">
              <w:rPr>
                <w:rFonts w:ascii="Arial" w:hAnsi="Arial" w:cs="Arial"/>
              </w:rPr>
              <w:t>ΤΜΗΜΑ ΟΙΚΟΝΟΜΙΚΟΥ</w:t>
            </w:r>
          </w:p>
          <w:p w:rsidR="00B31105" w:rsidRPr="00503D34" w:rsidRDefault="00B31105" w:rsidP="00321DB2">
            <w:pPr>
              <w:ind w:left="-108"/>
              <w:outlineLv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ΓΡ.</w:t>
            </w:r>
            <w:r w:rsidRPr="00503D3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ΣΥΜΒ.ΕΚΜ/ΣΕΩΝ</w:t>
            </w:r>
          </w:p>
        </w:tc>
      </w:tr>
    </w:tbl>
    <w:p w:rsidR="00B31105" w:rsidRDefault="00B31105" w:rsidP="00B31105">
      <w:pPr>
        <w:jc w:val="center"/>
        <w:rPr>
          <w:rFonts w:ascii="Arial" w:hAnsi="Arial" w:cs="Arial"/>
          <w:b/>
        </w:rPr>
      </w:pPr>
    </w:p>
    <w:p w:rsidR="00B31105" w:rsidRPr="001C3325" w:rsidRDefault="00B31105" w:rsidP="00B31105">
      <w:pPr>
        <w:jc w:val="center"/>
        <w:rPr>
          <w:rFonts w:ascii="Arial" w:hAnsi="Arial" w:cs="Arial"/>
          <w:b/>
        </w:rPr>
      </w:pPr>
      <w:r w:rsidRPr="001C3325">
        <w:rPr>
          <w:rFonts w:ascii="Arial" w:hAnsi="Arial" w:cs="Arial"/>
          <w:b/>
        </w:rPr>
        <w:t>ΥΠΟΔΕΙΓΜΑ ΟΙΚΟΝΟΜΙΚΗΣ ΠΡΟΣΦΟΡΑΣ</w:t>
      </w:r>
    </w:p>
    <w:p w:rsidR="00B31105" w:rsidRPr="001C3325" w:rsidRDefault="00B31105" w:rsidP="00B31105">
      <w:pPr>
        <w:rPr>
          <w:vanish/>
        </w:rPr>
      </w:pPr>
    </w:p>
    <w:p w:rsidR="00B31105" w:rsidRDefault="00B31105" w:rsidP="00B31105">
      <w:pPr>
        <w:spacing w:after="120"/>
        <w:jc w:val="center"/>
        <w:rPr>
          <w:rFonts w:ascii="Arial" w:hAnsi="Arial" w:cs="Arial"/>
        </w:rPr>
      </w:pPr>
      <w:r w:rsidRPr="001C3325">
        <w:rPr>
          <w:rFonts w:ascii="Arial" w:hAnsi="Arial" w:cs="Arial"/>
          <w:b/>
        </w:rPr>
        <w:t>ΟΙΚΟΝΟΜΙΚΗ ΠΡΟΣΦΟΡΑ</w:t>
      </w:r>
      <w:r>
        <w:rPr>
          <w:rFonts w:ascii="Arial" w:hAnsi="Arial" w:cs="Arial"/>
          <w:b/>
        </w:rPr>
        <w:t xml:space="preserve"> </w:t>
      </w:r>
    </w:p>
    <w:tbl>
      <w:tblPr>
        <w:tblW w:w="9275" w:type="dxa"/>
        <w:tblLayout w:type="fixed"/>
        <w:tblLook w:val="01E0" w:firstRow="1" w:lastRow="1" w:firstColumn="1" w:lastColumn="1" w:noHBand="0" w:noVBand="0"/>
      </w:tblPr>
      <w:tblGrid>
        <w:gridCol w:w="2578"/>
        <w:gridCol w:w="6697"/>
      </w:tblGrid>
      <w:tr w:rsidR="00B31105" w:rsidTr="00321DB2">
        <w:tc>
          <w:tcPr>
            <w:tcW w:w="2578" w:type="dxa"/>
          </w:tcPr>
          <w:p w:rsidR="00B31105" w:rsidRPr="005273E1" w:rsidRDefault="00B31105" w:rsidP="00321DB2">
            <w:pPr>
              <w:pStyle w:val="a5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</w:tabs>
              <w:jc w:val="left"/>
              <w:rPr>
                <w:rFonts w:ascii="Arial" w:hAnsi="Arial" w:cs="Arial"/>
                <w:b w:val="0"/>
                <w:sz w:val="24"/>
                <w:szCs w:val="24"/>
                <w:u w:val="none"/>
              </w:rPr>
            </w:pPr>
            <w:r w:rsidRPr="005273E1">
              <w:rPr>
                <w:rFonts w:ascii="Arial" w:hAnsi="Arial" w:cs="Arial"/>
                <w:b w:val="0"/>
                <w:sz w:val="24"/>
                <w:szCs w:val="24"/>
                <w:u w:val="none"/>
              </w:rPr>
              <w:t>Επωνυμία Εταιρείας</w:t>
            </w:r>
          </w:p>
        </w:tc>
        <w:tc>
          <w:tcPr>
            <w:tcW w:w="6697" w:type="dxa"/>
          </w:tcPr>
          <w:p w:rsidR="00B31105" w:rsidRPr="00AD28B2" w:rsidRDefault="00B31105" w:rsidP="00321DB2">
            <w:pPr>
              <w:pStyle w:val="a5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</w:tabs>
              <w:jc w:val="left"/>
              <w:rPr>
                <w:rFonts w:ascii="Arial" w:hAnsi="Arial" w:cs="Arial"/>
                <w:b w:val="0"/>
                <w:sz w:val="20"/>
                <w:u w:val="none"/>
              </w:rPr>
            </w:pPr>
            <w:r w:rsidRPr="00AD28B2">
              <w:rPr>
                <w:rFonts w:ascii="Arial" w:hAnsi="Arial" w:cs="Arial"/>
                <w:b w:val="0"/>
                <w:sz w:val="20"/>
                <w:u w:val="none"/>
              </w:rPr>
              <w:t>:</w:t>
            </w:r>
          </w:p>
        </w:tc>
      </w:tr>
      <w:tr w:rsidR="00B31105" w:rsidTr="00321DB2">
        <w:tc>
          <w:tcPr>
            <w:tcW w:w="2578" w:type="dxa"/>
          </w:tcPr>
          <w:p w:rsidR="00B31105" w:rsidRPr="005273E1" w:rsidRDefault="00B31105" w:rsidP="00321DB2">
            <w:pPr>
              <w:pStyle w:val="a5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</w:tabs>
              <w:jc w:val="left"/>
              <w:rPr>
                <w:rFonts w:ascii="Arial" w:hAnsi="Arial" w:cs="Arial"/>
                <w:b w:val="0"/>
                <w:sz w:val="24"/>
                <w:szCs w:val="24"/>
                <w:u w:val="none"/>
              </w:rPr>
            </w:pPr>
            <w:r w:rsidRPr="005273E1">
              <w:rPr>
                <w:rFonts w:ascii="Arial" w:hAnsi="Arial" w:cs="Arial"/>
                <w:b w:val="0"/>
                <w:sz w:val="24"/>
                <w:szCs w:val="24"/>
                <w:u w:val="none"/>
              </w:rPr>
              <w:t>ΑΦΜ - ΔΟΥ</w:t>
            </w:r>
          </w:p>
        </w:tc>
        <w:tc>
          <w:tcPr>
            <w:tcW w:w="6697" w:type="dxa"/>
          </w:tcPr>
          <w:p w:rsidR="00B31105" w:rsidRPr="00AD28B2" w:rsidRDefault="00B31105" w:rsidP="00321DB2">
            <w:pPr>
              <w:pStyle w:val="a5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</w:tabs>
              <w:jc w:val="left"/>
              <w:rPr>
                <w:rFonts w:ascii="Arial" w:hAnsi="Arial" w:cs="Arial"/>
                <w:b w:val="0"/>
                <w:sz w:val="20"/>
                <w:u w:val="none"/>
              </w:rPr>
            </w:pPr>
            <w:r w:rsidRPr="00AD28B2">
              <w:rPr>
                <w:rFonts w:ascii="Arial" w:hAnsi="Arial" w:cs="Arial"/>
                <w:b w:val="0"/>
                <w:sz w:val="20"/>
                <w:u w:val="none"/>
              </w:rPr>
              <w:t>:</w:t>
            </w:r>
          </w:p>
        </w:tc>
      </w:tr>
      <w:tr w:rsidR="00B31105" w:rsidTr="00321DB2">
        <w:tc>
          <w:tcPr>
            <w:tcW w:w="2578" w:type="dxa"/>
          </w:tcPr>
          <w:p w:rsidR="00B31105" w:rsidRPr="005273E1" w:rsidRDefault="00B31105" w:rsidP="00321DB2">
            <w:pPr>
              <w:pStyle w:val="a5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</w:tabs>
              <w:jc w:val="left"/>
              <w:rPr>
                <w:rFonts w:ascii="Arial" w:hAnsi="Arial" w:cs="Arial"/>
                <w:b w:val="0"/>
                <w:sz w:val="24"/>
                <w:szCs w:val="24"/>
                <w:u w:val="none"/>
              </w:rPr>
            </w:pPr>
            <w:r w:rsidRPr="005273E1">
              <w:rPr>
                <w:rFonts w:ascii="Arial" w:hAnsi="Arial" w:cs="Arial"/>
                <w:b w:val="0"/>
                <w:sz w:val="24"/>
                <w:szCs w:val="24"/>
                <w:u w:val="none"/>
              </w:rPr>
              <w:t>Στοιχεία Επικοινωνίας</w:t>
            </w:r>
          </w:p>
        </w:tc>
        <w:tc>
          <w:tcPr>
            <w:tcW w:w="6697" w:type="dxa"/>
          </w:tcPr>
          <w:p w:rsidR="00B31105" w:rsidRPr="00AD28B2" w:rsidRDefault="00B31105" w:rsidP="00321DB2">
            <w:pPr>
              <w:pStyle w:val="a5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</w:tabs>
              <w:jc w:val="left"/>
              <w:rPr>
                <w:rFonts w:ascii="Arial" w:hAnsi="Arial" w:cs="Arial"/>
                <w:b w:val="0"/>
                <w:sz w:val="20"/>
                <w:u w:val="none"/>
              </w:rPr>
            </w:pPr>
            <w:r w:rsidRPr="00AD28B2">
              <w:rPr>
                <w:rFonts w:ascii="Arial" w:hAnsi="Arial" w:cs="Arial"/>
                <w:b w:val="0"/>
                <w:sz w:val="20"/>
                <w:u w:val="none"/>
              </w:rPr>
              <w:t>:</w:t>
            </w:r>
          </w:p>
        </w:tc>
      </w:tr>
    </w:tbl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0"/>
        <w:gridCol w:w="2710"/>
        <w:gridCol w:w="629"/>
        <w:gridCol w:w="697"/>
        <w:gridCol w:w="640"/>
        <w:gridCol w:w="1320"/>
        <w:gridCol w:w="1282"/>
        <w:gridCol w:w="1411"/>
        <w:gridCol w:w="349"/>
      </w:tblGrid>
      <w:tr w:rsidR="00B31105" w:rsidRPr="00E955D2" w:rsidTr="00321DB2">
        <w:trPr>
          <w:gridAfter w:val="1"/>
          <w:wAfter w:w="349" w:type="dxa"/>
          <w:hidden/>
        </w:trPr>
        <w:tc>
          <w:tcPr>
            <w:tcW w:w="4286" w:type="dxa"/>
            <w:gridSpan w:val="4"/>
            <w:shd w:val="clear" w:color="auto" w:fill="auto"/>
          </w:tcPr>
          <w:p w:rsidR="00B31105" w:rsidRPr="00E955D2" w:rsidRDefault="00B31105" w:rsidP="00321DB2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</w:tabs>
              <w:spacing w:after="12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4653" w:type="dxa"/>
            <w:gridSpan w:val="4"/>
            <w:shd w:val="clear" w:color="auto" w:fill="auto"/>
          </w:tcPr>
          <w:p w:rsidR="00B31105" w:rsidRPr="00E955D2" w:rsidRDefault="00B31105" w:rsidP="00321DB2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</w:tabs>
              <w:spacing w:after="12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</w:tr>
      <w:tr w:rsidR="00B31105" w:rsidRPr="001C3325" w:rsidTr="00321DB2">
        <w:tc>
          <w:tcPr>
            <w:tcW w:w="250" w:type="dxa"/>
            <w:shd w:val="clear" w:color="auto" w:fill="auto"/>
          </w:tcPr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</w:p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  <w:lang w:val="en-US"/>
              </w:rPr>
              <w:t>A/A</w:t>
            </w:r>
          </w:p>
        </w:tc>
        <w:tc>
          <w:tcPr>
            <w:tcW w:w="2710" w:type="dxa"/>
            <w:shd w:val="clear" w:color="auto" w:fill="auto"/>
          </w:tcPr>
          <w:p w:rsidR="00B31105" w:rsidRPr="001C3325" w:rsidRDefault="00B31105" w:rsidP="00321DB2">
            <w:pPr>
              <w:ind w:right="-99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</w:rPr>
              <w:t>ΕΙΔΗ -ΠΡΟΪΟΝΤΑ</w:t>
            </w:r>
          </w:p>
        </w:tc>
        <w:tc>
          <w:tcPr>
            <w:tcW w:w="629" w:type="dxa"/>
            <w:shd w:val="clear" w:color="auto" w:fill="auto"/>
          </w:tcPr>
          <w:p w:rsidR="00B31105" w:rsidRPr="001C3325" w:rsidRDefault="00B31105" w:rsidP="00321DB2">
            <w:pPr>
              <w:ind w:right="-99"/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1C3325">
              <w:rPr>
                <w:rFonts w:ascii="Arial" w:hAnsi="Arial" w:cs="Arial"/>
                <w:b/>
                <w:sz w:val="20"/>
                <w:szCs w:val="20"/>
                <w:lang w:val="en-US"/>
              </w:rPr>
              <w:t>M.M</w:t>
            </w:r>
          </w:p>
        </w:tc>
        <w:tc>
          <w:tcPr>
            <w:tcW w:w="1337" w:type="dxa"/>
            <w:gridSpan w:val="2"/>
            <w:shd w:val="clear" w:color="auto" w:fill="auto"/>
          </w:tcPr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</w:rPr>
              <w:t>ΕΚΤΙΜ.</w:t>
            </w:r>
          </w:p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</w:rPr>
              <w:t>ΠΟΣΟΤΗΤΑ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9μηνου</w:t>
            </w:r>
          </w:p>
        </w:tc>
        <w:tc>
          <w:tcPr>
            <w:tcW w:w="1320" w:type="dxa"/>
            <w:shd w:val="clear" w:color="auto" w:fill="auto"/>
          </w:tcPr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</w:rPr>
              <w:t>ΤΙΜΗ ΜΟΝΑΔΟΣ</w:t>
            </w:r>
          </w:p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</w:rPr>
              <w:t xml:space="preserve">ΧΩΡΙΣ ΦΠΑ ΣΕ ΕΥΡΩ </w:t>
            </w:r>
            <w:r w:rsidRPr="001C3325">
              <w:rPr>
                <w:rFonts w:ascii="Arial" w:hAnsi="Arial" w:cs="Arial"/>
                <w:b/>
                <w:sz w:val="18"/>
                <w:szCs w:val="18"/>
              </w:rPr>
              <w:t>(αριθμητικώς)</w:t>
            </w:r>
            <w:r w:rsidRPr="001C332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</w:tcPr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</w:rPr>
              <w:t>ΤΙΜΗ ΜΟΝΑΔΟΣ</w:t>
            </w:r>
          </w:p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</w:rPr>
              <w:t xml:space="preserve">ΧΩΡΙΣ ΦΠΑ ΣΕ ΕΥΡΩ </w:t>
            </w:r>
            <w:r w:rsidRPr="001C3325">
              <w:rPr>
                <w:rFonts w:ascii="Arial" w:hAnsi="Arial" w:cs="Arial"/>
                <w:b/>
                <w:sz w:val="18"/>
                <w:szCs w:val="18"/>
              </w:rPr>
              <w:t>(ολογράφως)</w:t>
            </w:r>
            <w:r w:rsidRPr="001C3325"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1C3325" w:rsidRDefault="00B31105" w:rsidP="00321DB2">
            <w:pPr>
              <w:ind w:right="-99"/>
              <w:rPr>
                <w:rFonts w:ascii="Arial" w:hAnsi="Arial" w:cs="Arial"/>
                <w:b/>
                <w:sz w:val="22"/>
                <w:szCs w:val="22"/>
              </w:rPr>
            </w:pPr>
            <w:r w:rsidRPr="001C3325">
              <w:rPr>
                <w:rFonts w:ascii="Arial" w:hAnsi="Arial" w:cs="Arial"/>
                <w:b/>
                <w:sz w:val="22"/>
                <w:szCs w:val="22"/>
              </w:rPr>
              <w:t xml:space="preserve">ΣΥΝΟΛΟ ΧΩΡΙΣ ΦΠΑ ΣΕ ΕΥΡΩ </w:t>
            </w:r>
            <w:r w:rsidRPr="001C3325">
              <w:rPr>
                <w:rFonts w:ascii="Arial" w:hAnsi="Arial" w:cs="Arial"/>
                <w:b/>
                <w:sz w:val="18"/>
                <w:szCs w:val="18"/>
              </w:rPr>
              <w:t>(αριθμητικώς)</w:t>
            </w: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E955D2">
              <w:rPr>
                <w:rFonts w:ascii="Arial" w:hAnsi="Arial" w:cs="Arial"/>
                <w:sz w:val="22"/>
                <w:szCs w:val="22"/>
                <w:lang w:val="en-US"/>
              </w:rPr>
              <w:t>1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ΨΑΡΟΚΡΟΚΕΤΕΣ 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955D2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ΧΟΙΡΙΝΟ Α/Ο</w:t>
            </w:r>
          </w:p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955D2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ΚΟΤΟΠΟΥΛΟ ΟΛΟΚΛΗΡΟ (1400 - 1600γρ)</w:t>
            </w:r>
          </w:p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955D2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ΜΠΙΦΤΕΚΙ ΛΑΧΑΝΙΚΩΝ 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955D2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ΠΙΤΣΑ "ΧΩΡΙΑΤΙΚΗ" (1000 -1100γρ) με το αντίστοιχο κουτί</w:t>
            </w:r>
          </w:p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ΤΕΜ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ΠΙΤΣΑ  1200γρ 42Χ28εκ με το αντίστοιχο κουτί 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ΤΕΜ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3075">
              <w:rPr>
                <w:rFonts w:ascii="Arial" w:hAnsi="Arial" w:cs="Arial"/>
                <w:sz w:val="22"/>
                <w:szCs w:val="22"/>
              </w:rPr>
              <w:t>1500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 xml:space="preserve">ΠΙΤΕΣ (ΓΥΡΟΥ) </w:t>
            </w:r>
            <w:proofErr w:type="spellStart"/>
            <w:r w:rsidRPr="003E2383">
              <w:rPr>
                <w:rFonts w:ascii="Arial" w:hAnsi="Arial" w:cs="Arial"/>
                <w:sz w:val="22"/>
                <w:szCs w:val="22"/>
              </w:rPr>
              <w:t>Νο</w:t>
            </w:r>
            <w:proofErr w:type="spellEnd"/>
            <w:r w:rsidRPr="003E2383">
              <w:rPr>
                <w:rFonts w:ascii="Arial" w:hAnsi="Arial" w:cs="Arial"/>
                <w:sz w:val="22"/>
                <w:szCs w:val="22"/>
              </w:rPr>
              <w:t xml:space="preserve"> 17 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ΤΕΜ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5000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rPr>
          <w:trHeight w:val="737"/>
        </w:trPr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ΠΑΤΑΤΑ ΠΡΟΤΗΓ/ΜΕΝΗ ΟΒΑΛ ΡΟΔΕΛΑ</w:t>
            </w:r>
          </w:p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rPr>
          <w:trHeight w:val="690"/>
        </w:trPr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ΠΑΤΑΤΑ ΦΟΥΡΝΟΥ ΡΑΓΟΥ (συσκευασία............)</w:t>
            </w:r>
          </w:p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350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Pr="003E2383" w:rsidRDefault="00B31105" w:rsidP="00321DB2">
            <w:pPr>
              <w:rPr>
                <w:rFonts w:ascii="Arial" w:hAnsi="Arial" w:cs="Arial"/>
                <w:sz w:val="22"/>
                <w:szCs w:val="22"/>
              </w:rPr>
            </w:pPr>
            <w:r w:rsidRPr="003E2383">
              <w:rPr>
                <w:rFonts w:ascii="Arial" w:hAnsi="Arial" w:cs="Arial"/>
                <w:sz w:val="22"/>
                <w:szCs w:val="22"/>
              </w:rPr>
              <w:t>ΠΑΤΑΤA ΠΡΟΤΗΓΑΝΙΣΜΕΝΗ  9*9 (συσκευασία............)</w:t>
            </w: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Pr="003E2383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1</w:t>
            </w:r>
          </w:p>
        </w:tc>
        <w:tc>
          <w:tcPr>
            <w:tcW w:w="2710" w:type="dxa"/>
            <w:shd w:val="clear" w:color="auto" w:fill="auto"/>
            <w:vAlign w:val="bottom"/>
          </w:tcPr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ΓΥΡΟΣ  ΚΟΤΟΠΟΥΛΟ </w:t>
            </w:r>
            <w:r w:rsidRPr="003E2383">
              <w:rPr>
                <w:rFonts w:ascii="Arial" w:hAnsi="Arial" w:cs="Arial"/>
                <w:sz w:val="22"/>
                <w:szCs w:val="22"/>
              </w:rPr>
              <w:t>ΠΡΟΨΗΜΕΝΟΣ   (συσκευασία............)</w:t>
            </w:r>
          </w:p>
          <w:p w:rsidR="003E561D" w:rsidRPr="003E561D" w:rsidRDefault="003E561D" w:rsidP="00321DB2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FE3075" w:rsidRDefault="00B31105" w:rsidP="00321DB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3075">
              <w:rPr>
                <w:rFonts w:ascii="Arial" w:hAnsi="Arial" w:cs="Arial"/>
                <w:sz w:val="22"/>
                <w:szCs w:val="22"/>
              </w:rPr>
              <w:t>300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250" w:type="dxa"/>
            <w:shd w:val="clear" w:color="auto" w:fill="auto"/>
          </w:tcPr>
          <w:p w:rsidR="00B31105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10" w:type="dxa"/>
            <w:shd w:val="clear" w:color="auto" w:fill="auto"/>
            <w:vAlign w:val="bottom"/>
          </w:tcPr>
          <w:p w:rsidR="00B31105" w:rsidRDefault="00B31105" w:rsidP="00321DB2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ΓΥΡΟΣ ΧΟΙΡΙΝΟΣ</w:t>
            </w:r>
            <w:r w:rsidRPr="003E2383">
              <w:rPr>
                <w:rFonts w:ascii="Arial" w:hAnsi="Arial" w:cs="Arial"/>
                <w:sz w:val="22"/>
                <w:szCs w:val="22"/>
              </w:rPr>
              <w:t xml:space="preserve"> ΠΡΟΨΗΜΕΝΟΣ   (συσκευασία............)</w:t>
            </w:r>
          </w:p>
          <w:p w:rsidR="003E561D" w:rsidRPr="003E561D" w:rsidRDefault="003E561D" w:rsidP="00321DB2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bookmarkStart w:id="0" w:name="_GoBack"/>
            <w:bookmarkEnd w:id="0"/>
          </w:p>
        </w:tc>
        <w:tc>
          <w:tcPr>
            <w:tcW w:w="629" w:type="dxa"/>
            <w:shd w:val="clear" w:color="auto" w:fill="auto"/>
          </w:tcPr>
          <w:p w:rsidR="00B31105" w:rsidRPr="00E955D2" w:rsidRDefault="00B31105" w:rsidP="00321DB2">
            <w:pPr>
              <w:ind w:right="-99"/>
              <w:rPr>
                <w:rFonts w:ascii="Arial" w:hAnsi="Arial" w:cs="Arial"/>
                <w:sz w:val="20"/>
                <w:szCs w:val="20"/>
              </w:rPr>
            </w:pPr>
            <w:r w:rsidRPr="00E955D2">
              <w:rPr>
                <w:rFonts w:ascii="Arial" w:hAnsi="Arial" w:cs="Arial"/>
                <w:sz w:val="20"/>
                <w:szCs w:val="20"/>
              </w:rPr>
              <w:t>ΚΙΛΟ</w:t>
            </w:r>
          </w:p>
        </w:tc>
        <w:tc>
          <w:tcPr>
            <w:tcW w:w="1337" w:type="dxa"/>
            <w:gridSpan w:val="2"/>
            <w:shd w:val="clear" w:color="auto" w:fill="auto"/>
            <w:vAlign w:val="bottom"/>
          </w:tcPr>
          <w:p w:rsidR="00B31105" w:rsidRPr="000833E6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300</w:t>
            </w:r>
          </w:p>
        </w:tc>
        <w:tc>
          <w:tcPr>
            <w:tcW w:w="1320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60" w:type="dxa"/>
            <w:gridSpan w:val="2"/>
            <w:shd w:val="clear" w:color="auto" w:fill="auto"/>
          </w:tcPr>
          <w:p w:rsidR="00B31105" w:rsidRPr="00E955D2" w:rsidRDefault="00B31105" w:rsidP="00321DB2">
            <w:pPr>
              <w:ind w:right="-99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1105" w:rsidTr="00321DB2">
        <w:tc>
          <w:tcPr>
            <w:tcW w:w="7528" w:type="dxa"/>
            <w:gridSpan w:val="7"/>
            <w:shd w:val="clear" w:color="auto" w:fill="auto"/>
          </w:tcPr>
          <w:p w:rsidR="00B31105" w:rsidRPr="00B815E8" w:rsidRDefault="00B31105" w:rsidP="00321DB2">
            <w:pPr>
              <w:jc w:val="center"/>
              <w:rPr>
                <w:rFonts w:ascii="Arial" w:hAnsi="Arial" w:cs="Arial"/>
                <w:b/>
              </w:rPr>
            </w:pPr>
            <w:r w:rsidRPr="00E955D2">
              <w:rPr>
                <w:rFonts w:ascii="Arial" w:hAnsi="Arial" w:cs="Arial"/>
                <w:b/>
              </w:rPr>
              <w:t xml:space="preserve">ΣΥΝΟΛΟ ΧΩΡΙΣ ΦΠΑ </w:t>
            </w:r>
          </w:p>
        </w:tc>
        <w:tc>
          <w:tcPr>
            <w:tcW w:w="1760" w:type="dxa"/>
            <w:gridSpan w:val="2"/>
            <w:shd w:val="clear" w:color="auto" w:fill="auto"/>
          </w:tcPr>
          <w:p w:rsidR="00B31105" w:rsidRDefault="00B31105" w:rsidP="00321DB2"/>
        </w:tc>
      </w:tr>
    </w:tbl>
    <w:p w:rsidR="00B31105" w:rsidRPr="002245DF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spacing w:after="120"/>
        <w:rPr>
          <w:rFonts w:ascii="Arial" w:hAnsi="Arial" w:cs="Arial"/>
          <w:vanish/>
          <w:sz w:val="20"/>
          <w:szCs w:val="20"/>
        </w:rPr>
      </w:pPr>
    </w:p>
    <w:p w:rsidR="00B31105" w:rsidRDefault="00B31105" w:rsidP="00B31105">
      <w:pPr>
        <w:tabs>
          <w:tab w:val="left" w:pos="567"/>
          <w:tab w:val="left" w:pos="1134"/>
        </w:tabs>
        <w:spacing w:after="120"/>
        <w:jc w:val="both"/>
        <w:rPr>
          <w:rFonts w:ascii="Arial" w:hAnsi="Arial" w:cs="Arial"/>
          <w:b/>
          <w:sz w:val="20"/>
          <w:szCs w:val="20"/>
        </w:rPr>
      </w:pPr>
    </w:p>
    <w:p w:rsidR="00B31105" w:rsidRPr="00163037" w:rsidRDefault="00B31105" w:rsidP="00B31105">
      <w:pPr>
        <w:tabs>
          <w:tab w:val="left" w:pos="567"/>
          <w:tab w:val="left" w:pos="1134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F79F7">
        <w:rPr>
          <w:rFonts w:ascii="Arial" w:hAnsi="Arial" w:cs="Arial"/>
          <w:sz w:val="18"/>
          <w:szCs w:val="18"/>
        </w:rPr>
        <w:tab/>
      </w:r>
      <w:r w:rsidRPr="00163037">
        <w:rPr>
          <w:rFonts w:ascii="Arial" w:hAnsi="Arial" w:cs="Arial"/>
          <w:sz w:val="20"/>
          <w:szCs w:val="20"/>
        </w:rPr>
        <w:t>1.</w:t>
      </w:r>
      <w:r w:rsidRPr="00163037">
        <w:rPr>
          <w:rFonts w:ascii="Arial" w:hAnsi="Arial" w:cs="Arial"/>
          <w:sz w:val="20"/>
          <w:szCs w:val="20"/>
        </w:rPr>
        <w:tab/>
        <w:t xml:space="preserve">Στην ανωτέρω τιμή συμπεριλαμβάνεται η παρακράτηση φόρου εισοδήματος ποσοστού 4%, ποσό το οποίο θα παρακρατείτε κατά την εξόφληση εκάστοτε τιμολογίου και οι </w:t>
      </w:r>
      <w:r>
        <w:rPr>
          <w:rStyle w:val="1"/>
          <w:rFonts w:ascii="Arial" w:hAnsi="Arial" w:cs="Arial"/>
          <w:sz w:val="20"/>
          <w:szCs w:val="20"/>
          <w:lang w:eastAsia="en-US"/>
        </w:rPr>
        <w:t xml:space="preserve">κρατήσεις </w:t>
      </w:r>
      <w:proofErr w:type="spellStart"/>
      <w:r>
        <w:rPr>
          <w:rStyle w:val="1"/>
          <w:rFonts w:ascii="Arial" w:hAnsi="Arial" w:cs="Arial"/>
          <w:sz w:val="20"/>
          <w:szCs w:val="20"/>
          <w:lang w:eastAsia="en-US"/>
        </w:rPr>
        <w:t>υπερ</w:t>
      </w:r>
      <w:proofErr w:type="spellEnd"/>
      <w:r>
        <w:rPr>
          <w:rStyle w:val="1"/>
          <w:rFonts w:ascii="Arial" w:hAnsi="Arial" w:cs="Arial"/>
          <w:sz w:val="20"/>
          <w:szCs w:val="20"/>
          <w:lang w:eastAsia="en-US"/>
        </w:rPr>
        <w:t xml:space="preserve"> ΕΑΑΔΗΣΥ </w:t>
      </w:r>
      <w:r w:rsidRPr="00A44E09">
        <w:rPr>
          <w:rStyle w:val="1"/>
          <w:rFonts w:ascii="Arial" w:hAnsi="Arial" w:cs="Arial"/>
          <w:b/>
          <w:sz w:val="20"/>
          <w:szCs w:val="20"/>
          <w:lang w:eastAsia="en-US"/>
        </w:rPr>
        <w:t>0,1036 %</w:t>
      </w:r>
      <w:r w:rsidRPr="00163037">
        <w:rPr>
          <w:rStyle w:val="1"/>
          <w:rFonts w:ascii="Arial" w:hAnsi="Arial" w:cs="Arial"/>
          <w:sz w:val="20"/>
          <w:szCs w:val="20"/>
          <w:lang w:eastAsia="en-US"/>
        </w:rPr>
        <w:t xml:space="preserve"> (επί της συμβατικής αξίας) </w:t>
      </w:r>
      <w:r w:rsidRPr="00163037">
        <w:rPr>
          <w:rFonts w:ascii="Arial" w:hAnsi="Arial" w:cs="Arial"/>
          <w:sz w:val="20"/>
          <w:szCs w:val="20"/>
        </w:rPr>
        <w:t>το οποίο θα παρακρατηθούν εφάπαξ κατά την εξόφληση 1</w:t>
      </w:r>
      <w:r w:rsidRPr="00163037">
        <w:rPr>
          <w:rFonts w:ascii="Arial" w:hAnsi="Arial" w:cs="Arial"/>
          <w:sz w:val="20"/>
          <w:szCs w:val="20"/>
          <w:vertAlign w:val="superscript"/>
        </w:rPr>
        <w:t>ου</w:t>
      </w:r>
      <w:r w:rsidRPr="00163037">
        <w:rPr>
          <w:rFonts w:ascii="Arial" w:hAnsi="Arial" w:cs="Arial"/>
          <w:sz w:val="20"/>
          <w:szCs w:val="20"/>
        </w:rPr>
        <w:t xml:space="preserve">  τιμολογίου.</w:t>
      </w:r>
    </w:p>
    <w:p w:rsidR="00B31105" w:rsidRPr="00163037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b w:val="0"/>
          <w:bCs/>
          <w:sz w:val="20"/>
          <w:u w:val="none"/>
        </w:rPr>
      </w:pPr>
      <w:r w:rsidRPr="00163037">
        <w:rPr>
          <w:rFonts w:ascii="Arial" w:hAnsi="Arial" w:cs="Arial"/>
          <w:b w:val="0"/>
          <w:bCs/>
          <w:sz w:val="20"/>
          <w:u w:val="none"/>
        </w:rPr>
        <w:tab/>
        <w:t>2.</w:t>
      </w:r>
      <w:r w:rsidRPr="00163037">
        <w:rPr>
          <w:rFonts w:ascii="Arial" w:hAnsi="Arial" w:cs="Arial"/>
          <w:b w:val="0"/>
          <w:bCs/>
          <w:sz w:val="20"/>
          <w:u w:val="none"/>
        </w:rPr>
        <w:tab/>
      </w:r>
      <w:r w:rsidRPr="00163037">
        <w:rPr>
          <w:rFonts w:ascii="Arial" w:hAnsi="Arial" w:cs="Arial"/>
          <w:b w:val="0"/>
          <w:bCs/>
          <w:sz w:val="20"/>
          <w:u w:val="none"/>
        </w:rPr>
        <w:tab/>
        <w:t>Ο μειοδότης βαρύνεται με τα έξοδα μεταφοράς και φορτοεκφόρτωσης των ειδών και δυο  χημικών – εργαστηριακών ελέγχων .</w:t>
      </w:r>
    </w:p>
    <w:p w:rsidR="00B31105" w:rsidRPr="00163037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b w:val="0"/>
          <w:bCs/>
          <w:sz w:val="20"/>
          <w:u w:val="none"/>
        </w:rPr>
      </w:pPr>
      <w:r w:rsidRPr="00163037">
        <w:rPr>
          <w:rFonts w:ascii="Arial" w:hAnsi="Arial" w:cs="Arial"/>
          <w:b w:val="0"/>
          <w:bCs/>
          <w:sz w:val="20"/>
          <w:u w:val="none"/>
        </w:rPr>
        <w:tab/>
        <w:t>3.</w:t>
      </w:r>
      <w:r w:rsidRPr="00163037">
        <w:rPr>
          <w:rFonts w:ascii="Arial" w:hAnsi="Arial" w:cs="Arial"/>
          <w:b w:val="0"/>
          <w:bCs/>
          <w:sz w:val="20"/>
          <w:u w:val="none"/>
        </w:rPr>
        <w:tab/>
      </w:r>
      <w:r w:rsidRPr="00163037">
        <w:rPr>
          <w:rFonts w:ascii="Arial" w:hAnsi="Arial" w:cs="Arial"/>
          <w:b w:val="0"/>
          <w:bCs/>
          <w:sz w:val="20"/>
          <w:u w:val="none"/>
        </w:rPr>
        <w:tab/>
        <w:t>Η ανωτέρω τιμή έχει υπολογιστεί βάσει της μονάδας μέτρησης (τιμή κιλού).</w:t>
      </w:r>
    </w:p>
    <w:p w:rsidR="00B31105" w:rsidRPr="00163037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b w:val="0"/>
          <w:bCs/>
          <w:sz w:val="20"/>
          <w:u w:val="none"/>
        </w:rPr>
      </w:pPr>
      <w:r w:rsidRPr="00163037">
        <w:rPr>
          <w:rFonts w:ascii="Arial" w:hAnsi="Arial" w:cs="Arial"/>
          <w:b w:val="0"/>
          <w:bCs/>
          <w:sz w:val="20"/>
          <w:u w:val="none"/>
        </w:rPr>
        <w:tab/>
        <w:t>4.</w:t>
      </w:r>
      <w:r w:rsidRPr="00163037">
        <w:rPr>
          <w:rFonts w:ascii="Arial" w:hAnsi="Arial" w:cs="Arial"/>
          <w:b w:val="0"/>
          <w:bCs/>
          <w:sz w:val="20"/>
          <w:u w:val="none"/>
        </w:rPr>
        <w:tab/>
      </w:r>
      <w:r w:rsidRPr="00163037">
        <w:rPr>
          <w:rFonts w:ascii="Arial" w:hAnsi="Arial" w:cs="Arial"/>
          <w:b w:val="0"/>
          <w:bCs/>
          <w:sz w:val="20"/>
          <w:u w:val="none"/>
        </w:rPr>
        <w:tab/>
        <w:t>Ποσοστό ΦΠΑ στο οποίο υπάγεται η προμήθεια</w:t>
      </w:r>
      <w:r>
        <w:rPr>
          <w:rFonts w:ascii="Arial" w:hAnsi="Arial" w:cs="Arial"/>
          <w:b w:val="0"/>
          <w:bCs/>
          <w:sz w:val="20"/>
          <w:u w:val="none"/>
        </w:rPr>
        <w:t xml:space="preserve"> </w:t>
      </w:r>
      <w:r w:rsidRPr="00163037">
        <w:rPr>
          <w:rFonts w:ascii="Arial" w:hAnsi="Arial" w:cs="Arial"/>
          <w:b w:val="0"/>
          <w:bCs/>
          <w:sz w:val="20"/>
          <w:u w:val="none"/>
        </w:rPr>
        <w:t>……%.</w:t>
      </w:r>
    </w:p>
    <w:p w:rsidR="00B31105" w:rsidRPr="00163037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b w:val="0"/>
          <w:bCs/>
          <w:sz w:val="20"/>
          <w:u w:val="none"/>
        </w:rPr>
      </w:pPr>
      <w:r w:rsidRPr="00163037">
        <w:rPr>
          <w:rFonts w:ascii="Arial" w:hAnsi="Arial" w:cs="Arial"/>
          <w:b w:val="0"/>
          <w:bCs/>
          <w:sz w:val="20"/>
          <w:u w:val="none"/>
        </w:rPr>
        <w:tab/>
        <w:t>5.</w:t>
      </w:r>
      <w:r w:rsidRPr="00163037">
        <w:rPr>
          <w:rFonts w:ascii="Arial" w:hAnsi="Arial" w:cs="Arial"/>
          <w:b w:val="0"/>
          <w:bCs/>
          <w:sz w:val="20"/>
          <w:u w:val="none"/>
        </w:rPr>
        <w:tab/>
      </w:r>
      <w:r w:rsidRPr="00163037">
        <w:rPr>
          <w:rFonts w:ascii="Arial" w:hAnsi="Arial" w:cs="Arial"/>
          <w:b w:val="0"/>
          <w:bCs/>
          <w:sz w:val="20"/>
          <w:u w:val="none"/>
        </w:rPr>
        <w:tab/>
        <w:t>Η ισχύ</w:t>
      </w:r>
      <w:r>
        <w:rPr>
          <w:rFonts w:ascii="Arial" w:hAnsi="Arial" w:cs="Arial"/>
          <w:b w:val="0"/>
          <w:bCs/>
          <w:sz w:val="20"/>
          <w:u w:val="none"/>
        </w:rPr>
        <w:t>ς</w:t>
      </w:r>
      <w:r w:rsidRPr="00163037">
        <w:rPr>
          <w:rFonts w:ascii="Arial" w:hAnsi="Arial" w:cs="Arial"/>
          <w:b w:val="0"/>
          <w:bCs/>
          <w:sz w:val="20"/>
          <w:u w:val="none"/>
        </w:rPr>
        <w:t xml:space="preserve"> της προσφοράς είναι ………….. (….) ημέρες </w:t>
      </w:r>
    </w:p>
    <w:p w:rsidR="00B31105" w:rsidRPr="00687AA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b w:val="0"/>
          <w:sz w:val="18"/>
          <w:szCs w:val="18"/>
          <w:u w:val="none"/>
        </w:rPr>
      </w:pPr>
      <w:r w:rsidRPr="001A2250">
        <w:rPr>
          <w:rFonts w:ascii="Arial" w:hAnsi="Arial" w:cs="Arial"/>
          <w:i/>
          <w:sz w:val="18"/>
          <w:szCs w:val="18"/>
          <w:u w:val="none"/>
        </w:rPr>
        <w:t xml:space="preserve">Σημείωση: Η συγκεκριμένη προσφορά πρέπει να είναι </w:t>
      </w:r>
      <w:r>
        <w:rPr>
          <w:rFonts w:ascii="Arial" w:hAnsi="Arial" w:cs="Arial"/>
          <w:i/>
          <w:sz w:val="18"/>
          <w:szCs w:val="18"/>
          <w:u w:val="none"/>
        </w:rPr>
        <w:t xml:space="preserve">πλήρως </w:t>
      </w:r>
      <w:r w:rsidRPr="001A2250">
        <w:rPr>
          <w:rFonts w:ascii="Arial" w:hAnsi="Arial" w:cs="Arial"/>
          <w:i/>
          <w:sz w:val="18"/>
          <w:szCs w:val="18"/>
          <w:u w:val="none"/>
        </w:rPr>
        <w:t>δακτυλογραφημένη από τον Προμηθευτή</w:t>
      </w:r>
      <w:r>
        <w:rPr>
          <w:rFonts w:ascii="Arial" w:hAnsi="Arial" w:cs="Arial"/>
          <w:b w:val="0"/>
          <w:sz w:val="18"/>
          <w:szCs w:val="18"/>
          <w:u w:val="none"/>
        </w:rPr>
        <w:t>.</w:t>
      </w: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  <w:r w:rsidRPr="003E561D">
        <w:rPr>
          <w:rFonts w:ascii="Arial" w:hAnsi="Arial" w:cs="Arial"/>
          <w:sz w:val="20"/>
          <w:szCs w:val="20"/>
        </w:rPr>
        <w:t>Ημερομηνία:</w:t>
      </w:r>
      <w:r w:rsidR="003E561D" w:rsidRPr="003E561D">
        <w:rPr>
          <w:rFonts w:ascii="Arial" w:hAnsi="Arial" w:cs="Arial"/>
          <w:sz w:val="20"/>
          <w:szCs w:val="20"/>
          <w:lang w:val="en-US"/>
        </w:rPr>
        <w:t>………..</w:t>
      </w:r>
      <w:r w:rsidRPr="00EA38AD">
        <w:rPr>
          <w:rFonts w:ascii="Arial" w:hAnsi="Arial" w:cs="Arial"/>
          <w:sz w:val="16"/>
          <w:szCs w:val="16"/>
        </w:rPr>
        <w:t xml:space="preserve"> </w:t>
      </w:r>
      <w:r w:rsidRPr="00EA38AD">
        <w:rPr>
          <w:rFonts w:ascii="Arial" w:hAnsi="Arial" w:cs="Arial"/>
          <w:sz w:val="16"/>
          <w:szCs w:val="16"/>
        </w:rPr>
        <w:tab/>
      </w:r>
      <w:r w:rsidRPr="00EA38AD">
        <w:rPr>
          <w:rFonts w:ascii="Arial" w:hAnsi="Arial" w:cs="Arial"/>
          <w:sz w:val="16"/>
          <w:szCs w:val="16"/>
        </w:rPr>
        <w:tab/>
      </w:r>
      <w:r w:rsidRPr="00EA38AD">
        <w:rPr>
          <w:rFonts w:ascii="Arial" w:hAnsi="Arial" w:cs="Arial"/>
          <w:sz w:val="16"/>
          <w:szCs w:val="16"/>
        </w:rPr>
        <w:tab/>
      </w:r>
      <w:r w:rsidRPr="00EA38AD">
        <w:rPr>
          <w:rFonts w:ascii="Arial" w:hAnsi="Arial" w:cs="Arial"/>
          <w:sz w:val="16"/>
          <w:szCs w:val="16"/>
        </w:rPr>
        <w:tab/>
      </w:r>
      <w:r w:rsidRPr="00EA38AD">
        <w:rPr>
          <w:rFonts w:ascii="Arial" w:hAnsi="Arial" w:cs="Arial"/>
          <w:sz w:val="16"/>
          <w:szCs w:val="16"/>
        </w:rPr>
        <w:tab/>
      </w:r>
      <w:r w:rsidRPr="00EA38AD">
        <w:rPr>
          <w:rFonts w:ascii="Arial" w:hAnsi="Arial" w:cs="Arial"/>
          <w:sz w:val="16"/>
          <w:szCs w:val="16"/>
        </w:rPr>
        <w:tab/>
      </w:r>
      <w:r w:rsidRPr="00267545">
        <w:rPr>
          <w:rFonts w:ascii="Arial" w:hAnsi="Arial" w:cs="Arial"/>
          <w:sz w:val="22"/>
          <w:szCs w:val="22"/>
        </w:rPr>
        <w:t xml:space="preserve">Σφραγίδα και Υπογραφή </w:t>
      </w: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</w:t>
      </w:r>
      <w:r w:rsidR="003E561D">
        <w:rPr>
          <w:rFonts w:ascii="Arial" w:hAnsi="Arial" w:cs="Arial"/>
          <w:sz w:val="22"/>
          <w:szCs w:val="22"/>
          <w:lang w:val="en-US"/>
        </w:rPr>
        <w:t xml:space="preserve">                  </w:t>
      </w:r>
      <w:r>
        <w:rPr>
          <w:rFonts w:ascii="Arial" w:hAnsi="Arial" w:cs="Arial"/>
          <w:sz w:val="22"/>
          <w:szCs w:val="22"/>
        </w:rPr>
        <w:t xml:space="preserve"> </w:t>
      </w:r>
      <w:r w:rsidRPr="00267545">
        <w:rPr>
          <w:rFonts w:ascii="Arial" w:hAnsi="Arial" w:cs="Arial"/>
          <w:sz w:val="22"/>
          <w:szCs w:val="22"/>
        </w:rPr>
        <w:t>Νομίμου Εκπροσώπου</w:t>
      </w:r>
      <w:r>
        <w:rPr>
          <w:rFonts w:ascii="Arial" w:hAnsi="Arial" w:cs="Arial"/>
          <w:sz w:val="22"/>
          <w:szCs w:val="22"/>
        </w:rPr>
        <w:t xml:space="preserve"> Επιχείρησης</w:t>
      </w: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pStyle w:val="a5"/>
        <w:spacing w:after="120"/>
        <w:jc w:val="left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right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right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right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right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right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  <w:lang w:val="en-US"/>
        </w:rPr>
      </w:pPr>
    </w:p>
    <w:p w:rsidR="00B31105" w:rsidRPr="00EA38AD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  <w:lang w:val="en-US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Pr="00F06851" w:rsidRDefault="00B31105" w:rsidP="00B31105">
      <w:pPr>
        <w:pStyle w:val="a5"/>
        <w:tabs>
          <w:tab w:val="left" w:pos="567"/>
          <w:tab w:val="left" w:pos="720"/>
          <w:tab w:val="left" w:pos="1080"/>
          <w:tab w:val="left" w:pos="1134"/>
        </w:tabs>
        <w:spacing w:after="120"/>
        <w:jc w:val="both"/>
        <w:rPr>
          <w:rFonts w:ascii="Arial" w:hAnsi="Arial" w:cs="Arial"/>
          <w:sz w:val="16"/>
          <w:szCs w:val="16"/>
          <w:u w:val="none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  <w:lang w:val="en-US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  <w:lang w:val="en-US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  <w:lang w:val="en-US"/>
        </w:rPr>
      </w:pPr>
    </w:p>
    <w:p w:rsidR="00B31105" w:rsidRPr="00EA38AD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  <w:lang w:val="en-US"/>
        </w:rPr>
      </w:pPr>
    </w:p>
    <w:tbl>
      <w:tblPr>
        <w:tblpPr w:leftFromText="180" w:rightFromText="180" w:vertAnchor="text" w:horzAnchor="margin" w:tblpY="-1286"/>
        <w:tblW w:w="9308" w:type="dxa"/>
        <w:tblLook w:val="01E0" w:firstRow="1" w:lastRow="1" w:firstColumn="1" w:lastColumn="1" w:noHBand="0" w:noVBand="0"/>
      </w:tblPr>
      <w:tblGrid>
        <w:gridCol w:w="6413"/>
        <w:gridCol w:w="2895"/>
      </w:tblGrid>
      <w:tr w:rsidR="00B31105" w:rsidTr="00321DB2">
        <w:tc>
          <w:tcPr>
            <w:tcW w:w="6413" w:type="dxa"/>
          </w:tcPr>
          <w:p w:rsidR="00B31105" w:rsidRPr="00503D34" w:rsidRDefault="00B31105" w:rsidP="00321DB2">
            <w:pPr>
              <w:outlineLvl w:val="0"/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2895" w:type="dxa"/>
          </w:tcPr>
          <w:p w:rsidR="00B31105" w:rsidRPr="00503D34" w:rsidRDefault="00B31105" w:rsidP="00321DB2">
            <w:pPr>
              <w:outlineLvl w:val="0"/>
              <w:rPr>
                <w:rFonts w:ascii="Arial" w:hAnsi="Arial" w:cs="Arial"/>
                <w:b/>
                <w:bCs/>
              </w:rPr>
            </w:pPr>
          </w:p>
        </w:tc>
      </w:tr>
      <w:tr w:rsidR="00B31105" w:rsidTr="00321DB2">
        <w:tc>
          <w:tcPr>
            <w:tcW w:w="6413" w:type="dxa"/>
          </w:tcPr>
          <w:p w:rsidR="00B31105" w:rsidRDefault="00B31105" w:rsidP="00321DB2">
            <w:pPr>
              <w:ind w:right="-108"/>
              <w:outlineLvl w:val="0"/>
              <w:rPr>
                <w:rFonts w:ascii="Arial" w:hAnsi="Arial" w:cs="Arial"/>
              </w:rPr>
            </w:pPr>
          </w:p>
          <w:p w:rsidR="00B31105" w:rsidRDefault="00B31105" w:rsidP="00321DB2">
            <w:pPr>
              <w:ind w:right="-108"/>
              <w:outlineLvl w:val="0"/>
              <w:rPr>
                <w:rFonts w:ascii="Arial" w:hAnsi="Arial" w:cs="Arial"/>
              </w:rPr>
            </w:pPr>
          </w:p>
          <w:p w:rsidR="00B31105" w:rsidRPr="00DB43B1" w:rsidRDefault="00B31105" w:rsidP="00321DB2">
            <w:pPr>
              <w:ind w:right="-108"/>
              <w:outlineLvl w:val="0"/>
              <w:rPr>
                <w:rFonts w:ascii="Arial" w:hAnsi="Arial" w:cs="Arial"/>
                <w:u w:val="single"/>
              </w:rPr>
            </w:pPr>
            <w:r w:rsidRPr="00DB43B1">
              <w:rPr>
                <w:rFonts w:ascii="Arial" w:hAnsi="Arial" w:cs="Arial"/>
                <w:u w:val="single"/>
              </w:rPr>
              <w:t>ΠΡΟΣΘΗΚΗ «</w:t>
            </w:r>
            <w:r>
              <w:rPr>
                <w:rFonts w:ascii="Arial" w:hAnsi="Arial" w:cs="Arial"/>
                <w:u w:val="single"/>
              </w:rPr>
              <w:t>3</w:t>
            </w:r>
            <w:r w:rsidRPr="00DB43B1">
              <w:rPr>
                <w:rFonts w:ascii="Arial" w:hAnsi="Arial" w:cs="Arial"/>
                <w:u w:val="single"/>
              </w:rPr>
              <w:t>» στο</w:t>
            </w:r>
          </w:p>
          <w:p w:rsidR="00B31105" w:rsidRPr="00B16C9E" w:rsidRDefault="00B31105" w:rsidP="00321DB2">
            <w:pPr>
              <w:ind w:right="-108"/>
              <w:outlineLvl w:val="0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ΠΑΡΑΡΤΗΜΑ «Β» της ΠΥΠ 11/24</w:t>
            </w:r>
          </w:p>
          <w:p w:rsidR="00B31105" w:rsidRPr="00503D34" w:rsidRDefault="00B31105" w:rsidP="00321DB2">
            <w:pPr>
              <w:ind w:right="-108"/>
              <w:outlineLvl w:val="0"/>
              <w:rPr>
                <w:rFonts w:ascii="Arial" w:hAnsi="Arial" w:cs="Arial"/>
              </w:rPr>
            </w:pPr>
            <w:r w:rsidRPr="00503D34">
              <w:rPr>
                <w:rFonts w:ascii="Arial" w:hAnsi="Arial" w:cs="Arial"/>
                <w:u w:val="single"/>
              </w:rPr>
              <w:t>Φ.831/</w:t>
            </w:r>
          </w:p>
        </w:tc>
        <w:tc>
          <w:tcPr>
            <w:tcW w:w="2895" w:type="dxa"/>
          </w:tcPr>
          <w:p w:rsidR="00B31105" w:rsidRPr="00503D34" w:rsidRDefault="00B31105" w:rsidP="00321DB2">
            <w:pPr>
              <w:ind w:left="-108"/>
              <w:outlineLvl w:val="0"/>
              <w:rPr>
                <w:rFonts w:ascii="Arial" w:hAnsi="Arial" w:cs="Arial"/>
              </w:rPr>
            </w:pPr>
            <w:r w:rsidRPr="00503D34">
              <w:rPr>
                <w:rFonts w:ascii="Arial" w:hAnsi="Arial" w:cs="Arial"/>
              </w:rPr>
              <w:t>111 ΠΤΕΡΥΓΑ ΜΑΧΗΣ</w:t>
            </w:r>
          </w:p>
          <w:p w:rsidR="00B31105" w:rsidRPr="00503D34" w:rsidRDefault="00B31105" w:rsidP="00321DB2">
            <w:pPr>
              <w:ind w:left="-108"/>
              <w:outlineLvl w:val="0"/>
              <w:rPr>
                <w:rFonts w:ascii="Arial" w:hAnsi="Arial" w:cs="Arial"/>
              </w:rPr>
            </w:pPr>
            <w:r w:rsidRPr="00503D34">
              <w:rPr>
                <w:rFonts w:ascii="Arial" w:hAnsi="Arial" w:cs="Arial"/>
              </w:rPr>
              <w:t>ΤΜΗΜΑ ΟΙΚΟΝΟΜΙΚΟΥ</w:t>
            </w:r>
          </w:p>
          <w:p w:rsidR="00B31105" w:rsidRPr="00503D34" w:rsidRDefault="00B31105" w:rsidP="00321DB2">
            <w:pPr>
              <w:ind w:left="-108"/>
              <w:outlineLv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ΓΡ.</w:t>
            </w:r>
            <w:r w:rsidRPr="00503D3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ΣΥΜΒ. ΕΚΜ/ΣΕΩΝ</w:t>
            </w:r>
          </w:p>
        </w:tc>
      </w:tr>
    </w:tbl>
    <w:p w:rsidR="00B31105" w:rsidRPr="003D48BF" w:rsidRDefault="00B31105" w:rsidP="00B31105">
      <w:pPr>
        <w:tabs>
          <w:tab w:val="left" w:pos="36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820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363"/>
        <w:jc w:val="center"/>
        <w:rPr>
          <w:rFonts w:ascii="Arial" w:hAnsi="Arial" w:cs="Arial"/>
          <w:b/>
          <w:u w:val="single"/>
        </w:rPr>
      </w:pPr>
      <w:r w:rsidRPr="00B815E8">
        <w:rPr>
          <w:rFonts w:ascii="Arial" w:hAnsi="Arial" w:cs="Arial"/>
          <w:b/>
          <w:u w:val="single"/>
        </w:rPr>
        <w:t>ΥΠΟΔΕΙΓΜΑ  ΠΙΝΑΚΑ ΑΝΑΛΥΤΙΚΗΣ ΠΕΡΙΓΡΑΦΗΣ</w:t>
      </w:r>
      <w:r>
        <w:rPr>
          <w:rFonts w:ascii="Arial" w:hAnsi="Arial" w:cs="Arial"/>
          <w:b/>
          <w:u w:val="single"/>
        </w:rPr>
        <w:t xml:space="preserve"> ΠΡΟΪΟΝΤΩΝ ΠΡΟΣΚΛΗΣΗΣ ΠΥΠ  </w:t>
      </w:r>
      <w:r w:rsidRPr="00A44E09">
        <w:rPr>
          <w:rFonts w:ascii="Arial" w:hAnsi="Arial" w:cs="Arial"/>
          <w:b/>
          <w:u w:val="single"/>
        </w:rPr>
        <w:t>11/24</w:t>
      </w:r>
    </w:p>
    <w:p w:rsidR="00B31105" w:rsidRDefault="00B31105" w:rsidP="00B31105">
      <w:pPr>
        <w:pStyle w:val="western"/>
        <w:tabs>
          <w:tab w:val="left" w:pos="567"/>
          <w:tab w:val="left" w:pos="1134"/>
          <w:tab w:val="left" w:pos="1701"/>
        </w:tabs>
        <w:spacing w:before="0" w:after="120"/>
        <w:rPr>
          <w:rFonts w:ascii="Arial" w:hAnsi="Arial" w:cs="Arial"/>
          <w:sz w:val="24"/>
          <w:szCs w:val="24"/>
        </w:rPr>
      </w:pPr>
    </w:p>
    <w:tbl>
      <w:tblPr>
        <w:tblW w:w="1077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694"/>
        <w:gridCol w:w="1701"/>
        <w:gridCol w:w="1984"/>
        <w:gridCol w:w="1701"/>
        <w:gridCol w:w="2126"/>
      </w:tblGrid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4B">
              <w:rPr>
                <w:rFonts w:ascii="Arial" w:hAnsi="Arial" w:cs="Arial"/>
                <w:b/>
                <w:sz w:val="20"/>
                <w:szCs w:val="20"/>
              </w:rPr>
              <w:t>Α/Α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Pr="00D1614B" w:rsidRDefault="00B31105" w:rsidP="00321DB2">
            <w:pPr>
              <w:jc w:val="center"/>
              <w:rPr>
                <w:rFonts w:ascii="Arial" w:hAnsi="Arial" w:cs="Arial"/>
                <w:b/>
                <w:color w:val="000000"/>
                <w:kern w:val="1"/>
                <w:sz w:val="20"/>
                <w:szCs w:val="20"/>
                <w:lang w:eastAsia="zh-CN"/>
              </w:rPr>
            </w:pPr>
            <w:r w:rsidRPr="00D1614B">
              <w:rPr>
                <w:rFonts w:ascii="Arial" w:hAnsi="Arial" w:cs="Arial"/>
                <w:b/>
                <w:color w:val="000000"/>
                <w:kern w:val="1"/>
                <w:sz w:val="20"/>
                <w:szCs w:val="20"/>
                <w:lang w:eastAsia="zh-CN"/>
              </w:rPr>
              <w:t>ΕΙΔΗ -ΠΕΡΙΓΡΑΦΗ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4B">
              <w:rPr>
                <w:rFonts w:ascii="Arial" w:hAnsi="Arial" w:cs="Arial"/>
                <w:b/>
                <w:sz w:val="20"/>
                <w:szCs w:val="20"/>
              </w:rPr>
              <w:t>Προσφερόμενη</w:t>
            </w:r>
          </w:p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4B">
              <w:rPr>
                <w:rFonts w:ascii="Arial" w:hAnsi="Arial" w:cs="Arial"/>
                <w:b/>
                <w:sz w:val="20"/>
                <w:szCs w:val="20"/>
              </w:rPr>
              <w:t xml:space="preserve">Συσκευασία 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4B">
              <w:rPr>
                <w:rFonts w:ascii="Arial" w:hAnsi="Arial" w:cs="Arial"/>
                <w:b/>
                <w:sz w:val="20"/>
                <w:szCs w:val="20"/>
              </w:rPr>
              <w:t xml:space="preserve">Εμπορική Επωνυμία  προϊόντος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4B">
              <w:rPr>
                <w:rFonts w:ascii="Arial" w:hAnsi="Arial" w:cs="Arial"/>
                <w:b/>
                <w:sz w:val="20"/>
                <w:szCs w:val="20"/>
              </w:rPr>
              <w:t>Επωνυμία Παραγωγικής Επιχείρησης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4B">
              <w:rPr>
                <w:rFonts w:ascii="Arial" w:hAnsi="Arial" w:cs="Arial"/>
                <w:b/>
                <w:sz w:val="20"/>
                <w:szCs w:val="20"/>
              </w:rPr>
              <w:t xml:space="preserve">Τόπος Εγκατάστασης (Χώρα, Διεύθυνση </w:t>
            </w:r>
            <w:proofErr w:type="spellStart"/>
            <w:r w:rsidRPr="00D1614B">
              <w:rPr>
                <w:rFonts w:ascii="Arial" w:hAnsi="Arial" w:cs="Arial"/>
                <w:b/>
                <w:sz w:val="20"/>
                <w:szCs w:val="20"/>
              </w:rPr>
              <w:t>Τηλ</w:t>
            </w:r>
            <w:proofErr w:type="spellEnd"/>
            <w:r w:rsidRPr="00D1614B">
              <w:rPr>
                <w:rFonts w:ascii="Arial" w:hAnsi="Arial" w:cs="Arial"/>
                <w:b/>
                <w:sz w:val="20"/>
                <w:szCs w:val="20"/>
              </w:rPr>
              <w:t xml:space="preserve">. &amp; </w:t>
            </w:r>
            <w:r w:rsidRPr="00D1614B">
              <w:rPr>
                <w:rFonts w:ascii="Arial" w:hAnsi="Arial" w:cs="Arial"/>
                <w:b/>
                <w:sz w:val="20"/>
                <w:szCs w:val="20"/>
                <w:lang w:val="en-US"/>
              </w:rPr>
              <w:t>email</w:t>
            </w:r>
            <w:r w:rsidRPr="00D1614B">
              <w:rPr>
                <w:rFonts w:ascii="Arial" w:hAnsi="Arial" w:cs="Arial"/>
                <w:b/>
                <w:sz w:val="20"/>
                <w:szCs w:val="20"/>
              </w:rPr>
              <w:t xml:space="preserve"> Επικοινωνίας) της Παραγωγικής Επιχείρησης.</w:t>
            </w: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ΨΑΡΟΚΡΟΚΕΤΕΣ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ΧΟΙΡΙΝΟ Α/Ο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ΚΟΤΟΠΟΥΛΟ ΟΛΟΚΛΗΡΟ (1400 - 1600γρ)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ΜΠΙΦΤΕΚΙ ΛΑΧΑΝΙΚΩΝ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ΠΙΤΣΑ "ΧΩΡΙΑΤΙΚΗ" (1000 -1100γρ) με το αντίστοιχο κουτί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ΠΙΤΣΑ  1200γρ 42Χ28εκ  με το αντίστοιχο κουτί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 xml:space="preserve">ΠΙΤΕΣ (ΓΥΡΟΥ) </w:t>
            </w:r>
            <w:proofErr w:type="spellStart"/>
            <w:r w:rsidRPr="00D1614B">
              <w:rPr>
                <w:rFonts w:ascii="Arial" w:hAnsi="Arial" w:cs="Arial"/>
                <w:sz w:val="20"/>
                <w:szCs w:val="20"/>
              </w:rPr>
              <w:t>Νο</w:t>
            </w:r>
            <w:proofErr w:type="spellEnd"/>
            <w:r w:rsidRPr="00D1614B">
              <w:rPr>
                <w:rFonts w:ascii="Arial" w:hAnsi="Arial" w:cs="Arial"/>
                <w:sz w:val="20"/>
                <w:szCs w:val="20"/>
              </w:rPr>
              <w:t xml:space="preserve"> 17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ΠΑΤΑΤΑ ΠΡΟΤΗΓ/ΜΕΝΗ ΟΒΑΛ ΡΟΔΕΛΑ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ΠΑΤΑΤΑ ΦΟΥΡΝΟΥ ΡΑΓΟΥ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lastRenderedPageBreak/>
              <w:t>ΠΑΤΑΤA ΠΡΟΤΗΓΑΝΙΣΜΕΝΗ  9*9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lastRenderedPageBreak/>
              <w:t>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1105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ΓΥΡΟΣ ΚΟΤΟΠΟΥΛΟ ΠΡΟΨΗΜΕΝΟΣ</w:t>
            </w:r>
          </w:p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31105" w:rsidRPr="007A5C93" w:rsidTr="00321DB2">
        <w:tc>
          <w:tcPr>
            <w:tcW w:w="567" w:type="dxa"/>
            <w:shd w:val="clear" w:color="auto" w:fill="auto"/>
            <w:vAlign w:val="center"/>
          </w:tcPr>
          <w:p w:rsidR="00B31105" w:rsidRPr="00D1614B" w:rsidRDefault="00B31105" w:rsidP="00321DB2">
            <w:pPr>
              <w:ind w:right="-9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31105" w:rsidRPr="00D1614B" w:rsidRDefault="00B31105" w:rsidP="00321D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614B">
              <w:rPr>
                <w:rFonts w:ascii="Arial" w:hAnsi="Arial" w:cs="Arial"/>
                <w:sz w:val="20"/>
                <w:szCs w:val="20"/>
              </w:rPr>
              <w:t>ΓΥΡΟΣ ΧΟΙΡΙΝΟΣ ΠΡΟΨΗΜΕΝΟΣ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31105" w:rsidRPr="00D1614B" w:rsidRDefault="00B31105" w:rsidP="00321DB2">
            <w:pPr>
              <w:pStyle w:val="western"/>
              <w:tabs>
                <w:tab w:val="left" w:pos="567"/>
                <w:tab w:val="left" w:pos="1134"/>
                <w:tab w:val="left" w:pos="1701"/>
              </w:tabs>
              <w:spacing w:before="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  <w:sz w:val="22"/>
          <w:szCs w:val="22"/>
          <w:lang w:val="en-US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  <w:sz w:val="22"/>
          <w:szCs w:val="22"/>
          <w:lang w:val="en-US"/>
        </w:rPr>
      </w:pPr>
    </w:p>
    <w:p w:rsidR="00B31105" w:rsidRP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Ημερομηνία</w:t>
      </w:r>
      <w:r w:rsidRPr="00B31105">
        <w:rPr>
          <w:rFonts w:ascii="Arial" w:hAnsi="Arial" w:cs="Arial"/>
          <w:sz w:val="22"/>
          <w:szCs w:val="22"/>
        </w:rPr>
        <w:t xml:space="preserve">: . ………………………………..         </w:t>
      </w:r>
    </w:p>
    <w:p w:rsidR="00B31105" w:rsidRDefault="00B31105" w:rsidP="00B31105">
      <w:pPr>
        <w:ind w:left="3600" w:firstLine="720"/>
        <w:jc w:val="center"/>
        <w:rPr>
          <w:rFonts w:ascii="Arial" w:hAnsi="Arial" w:cs="Arial"/>
          <w:sz w:val="22"/>
          <w:szCs w:val="22"/>
        </w:rPr>
      </w:pPr>
      <w:r w:rsidRPr="00267545">
        <w:rPr>
          <w:rFonts w:ascii="Arial" w:hAnsi="Arial" w:cs="Arial"/>
          <w:sz w:val="22"/>
          <w:szCs w:val="22"/>
        </w:rPr>
        <w:t xml:space="preserve">Σφραγίδα και Υπογραφή </w:t>
      </w: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</w:t>
      </w:r>
      <w:r w:rsidRPr="00B31105">
        <w:rPr>
          <w:rFonts w:ascii="Arial" w:hAnsi="Arial" w:cs="Arial"/>
          <w:sz w:val="22"/>
          <w:szCs w:val="22"/>
        </w:rPr>
        <w:t xml:space="preserve">                      </w:t>
      </w:r>
      <w:r>
        <w:rPr>
          <w:rFonts w:ascii="Arial" w:hAnsi="Arial" w:cs="Arial"/>
          <w:sz w:val="22"/>
          <w:szCs w:val="22"/>
        </w:rPr>
        <w:t xml:space="preserve">   </w:t>
      </w:r>
      <w:r w:rsidRPr="00267545">
        <w:rPr>
          <w:rFonts w:ascii="Arial" w:hAnsi="Arial" w:cs="Arial"/>
          <w:sz w:val="22"/>
          <w:szCs w:val="22"/>
        </w:rPr>
        <w:t>Νομίμου Εκπροσώπου</w:t>
      </w:r>
      <w:r>
        <w:rPr>
          <w:rFonts w:ascii="Arial" w:hAnsi="Arial" w:cs="Arial"/>
          <w:sz w:val="22"/>
          <w:szCs w:val="22"/>
        </w:rPr>
        <w:t xml:space="preserve"> Επιχείρησης</w:t>
      </w: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jc w:val="center"/>
        <w:rPr>
          <w:rFonts w:ascii="Arial" w:hAnsi="Arial" w:cs="Arial"/>
          <w:sz w:val="22"/>
          <w:szCs w:val="22"/>
        </w:rPr>
      </w:pPr>
    </w:p>
    <w:p w:rsidR="00B31105" w:rsidRDefault="00B31105" w:rsidP="00B31105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</w:tabs>
        <w:rPr>
          <w:rFonts w:ascii="Arial" w:hAnsi="Arial" w:cs="Arial"/>
        </w:rPr>
      </w:pPr>
    </w:p>
    <w:p w:rsidR="006612B6" w:rsidRDefault="003E561D"/>
    <w:sectPr w:rsidR="006612B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B879B5"/>
    <w:multiLevelType w:val="hybridMultilevel"/>
    <w:tmpl w:val="E2686D64"/>
    <w:lvl w:ilvl="0" w:tplc="FFFFFFFF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ahoma" w:eastAsia="Times New Roman" w:hAnsi="Tahoma" w:hint="default"/>
      </w:rPr>
    </w:lvl>
    <w:lvl w:ilvl="1" w:tplc="FFFFFFFF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A12"/>
    <w:rsid w:val="003E561D"/>
    <w:rsid w:val="00514B44"/>
    <w:rsid w:val="008D7A12"/>
    <w:rsid w:val="00B31105"/>
    <w:rsid w:val="00BE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1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_ απλή παράγραφος"/>
    <w:basedOn w:val="a4"/>
    <w:rsid w:val="00B31105"/>
    <w:pPr>
      <w:spacing w:before="120" w:line="240" w:lineRule="atLeast"/>
      <w:jc w:val="both"/>
    </w:pPr>
    <w:rPr>
      <w:rFonts w:ascii="Tahoma" w:hAnsi="Tahoma"/>
      <w:sz w:val="18"/>
      <w:szCs w:val="20"/>
      <w:lang w:eastAsia="en-US"/>
    </w:rPr>
  </w:style>
  <w:style w:type="paragraph" w:styleId="a5">
    <w:name w:val="Subtitle"/>
    <w:basedOn w:val="a"/>
    <w:link w:val="Char1"/>
    <w:qFormat/>
    <w:rsid w:val="00B31105"/>
    <w:pPr>
      <w:jc w:val="center"/>
    </w:pPr>
    <w:rPr>
      <w:b/>
      <w:sz w:val="28"/>
      <w:szCs w:val="20"/>
      <w:u w:val="single"/>
    </w:rPr>
  </w:style>
  <w:style w:type="character" w:customStyle="1" w:styleId="Char">
    <w:name w:val="Υπότιτλος Char"/>
    <w:basedOn w:val="a0"/>
    <w:uiPriority w:val="11"/>
    <w:rsid w:val="00B3110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l-GR"/>
    </w:rPr>
  </w:style>
  <w:style w:type="character" w:customStyle="1" w:styleId="Char1">
    <w:name w:val="Υπότιτλος Char1"/>
    <w:link w:val="a5"/>
    <w:rsid w:val="00B31105"/>
    <w:rPr>
      <w:rFonts w:ascii="Times New Roman" w:eastAsia="Times New Roman" w:hAnsi="Times New Roman" w:cs="Times New Roman"/>
      <w:b/>
      <w:sz w:val="28"/>
      <w:szCs w:val="20"/>
      <w:u w:val="single"/>
      <w:lang w:eastAsia="el-GR"/>
    </w:rPr>
  </w:style>
  <w:style w:type="character" w:customStyle="1" w:styleId="1">
    <w:name w:val="Σώμα κειμένου1"/>
    <w:rsid w:val="00B31105"/>
    <w:rPr>
      <w:rFonts w:ascii="Arial Narrow" w:hAnsi="Arial Narrow"/>
      <w:color w:val="000000"/>
      <w:spacing w:val="0"/>
      <w:w w:val="100"/>
      <w:position w:val="0"/>
      <w:sz w:val="21"/>
      <w:u w:val="none"/>
      <w:vertAlign w:val="baseline"/>
      <w:lang w:val="el-GR" w:eastAsia="x-none"/>
    </w:rPr>
  </w:style>
  <w:style w:type="paragraph" w:customStyle="1" w:styleId="western">
    <w:name w:val="western"/>
    <w:basedOn w:val="a"/>
    <w:rsid w:val="00B31105"/>
    <w:pPr>
      <w:spacing w:before="100" w:after="238"/>
      <w:jc w:val="both"/>
    </w:pPr>
    <w:rPr>
      <w:rFonts w:ascii="Calibri" w:hAnsi="Calibri"/>
      <w:color w:val="000000"/>
      <w:kern w:val="1"/>
      <w:sz w:val="22"/>
      <w:szCs w:val="22"/>
      <w:lang w:eastAsia="zh-CN"/>
    </w:rPr>
  </w:style>
  <w:style w:type="paragraph" w:styleId="a4">
    <w:name w:val="Body Text"/>
    <w:basedOn w:val="a"/>
    <w:link w:val="Char0"/>
    <w:uiPriority w:val="99"/>
    <w:semiHidden/>
    <w:unhideWhenUsed/>
    <w:rsid w:val="00B31105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B31105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6">
    <w:name w:val="Balloon Text"/>
    <w:basedOn w:val="a"/>
    <w:link w:val="Char2"/>
    <w:uiPriority w:val="99"/>
    <w:semiHidden/>
    <w:unhideWhenUsed/>
    <w:rsid w:val="00B31105"/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6"/>
    <w:uiPriority w:val="99"/>
    <w:semiHidden/>
    <w:rsid w:val="00B31105"/>
    <w:rPr>
      <w:rFonts w:ascii="Tahoma" w:eastAsia="Times New Roman" w:hAnsi="Tahoma" w:cs="Tahoma"/>
      <w:sz w:val="16"/>
      <w:szCs w:val="16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1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_ απλή παράγραφος"/>
    <w:basedOn w:val="a4"/>
    <w:rsid w:val="00B31105"/>
    <w:pPr>
      <w:spacing w:before="120" w:line="240" w:lineRule="atLeast"/>
      <w:jc w:val="both"/>
    </w:pPr>
    <w:rPr>
      <w:rFonts w:ascii="Tahoma" w:hAnsi="Tahoma"/>
      <w:sz w:val="18"/>
      <w:szCs w:val="20"/>
      <w:lang w:eastAsia="en-US"/>
    </w:rPr>
  </w:style>
  <w:style w:type="paragraph" w:styleId="a5">
    <w:name w:val="Subtitle"/>
    <w:basedOn w:val="a"/>
    <w:link w:val="Char1"/>
    <w:qFormat/>
    <w:rsid w:val="00B31105"/>
    <w:pPr>
      <w:jc w:val="center"/>
    </w:pPr>
    <w:rPr>
      <w:b/>
      <w:sz w:val="28"/>
      <w:szCs w:val="20"/>
      <w:u w:val="single"/>
    </w:rPr>
  </w:style>
  <w:style w:type="character" w:customStyle="1" w:styleId="Char">
    <w:name w:val="Υπότιτλος Char"/>
    <w:basedOn w:val="a0"/>
    <w:uiPriority w:val="11"/>
    <w:rsid w:val="00B3110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l-GR"/>
    </w:rPr>
  </w:style>
  <w:style w:type="character" w:customStyle="1" w:styleId="Char1">
    <w:name w:val="Υπότιτλος Char1"/>
    <w:link w:val="a5"/>
    <w:rsid w:val="00B31105"/>
    <w:rPr>
      <w:rFonts w:ascii="Times New Roman" w:eastAsia="Times New Roman" w:hAnsi="Times New Roman" w:cs="Times New Roman"/>
      <w:b/>
      <w:sz w:val="28"/>
      <w:szCs w:val="20"/>
      <w:u w:val="single"/>
      <w:lang w:eastAsia="el-GR"/>
    </w:rPr>
  </w:style>
  <w:style w:type="character" w:customStyle="1" w:styleId="1">
    <w:name w:val="Σώμα κειμένου1"/>
    <w:rsid w:val="00B31105"/>
    <w:rPr>
      <w:rFonts w:ascii="Arial Narrow" w:hAnsi="Arial Narrow"/>
      <w:color w:val="000000"/>
      <w:spacing w:val="0"/>
      <w:w w:val="100"/>
      <w:position w:val="0"/>
      <w:sz w:val="21"/>
      <w:u w:val="none"/>
      <w:vertAlign w:val="baseline"/>
      <w:lang w:val="el-GR" w:eastAsia="x-none"/>
    </w:rPr>
  </w:style>
  <w:style w:type="paragraph" w:customStyle="1" w:styleId="western">
    <w:name w:val="western"/>
    <w:basedOn w:val="a"/>
    <w:rsid w:val="00B31105"/>
    <w:pPr>
      <w:spacing w:before="100" w:after="238"/>
      <w:jc w:val="both"/>
    </w:pPr>
    <w:rPr>
      <w:rFonts w:ascii="Calibri" w:hAnsi="Calibri"/>
      <w:color w:val="000000"/>
      <w:kern w:val="1"/>
      <w:sz w:val="22"/>
      <w:szCs w:val="22"/>
      <w:lang w:eastAsia="zh-CN"/>
    </w:rPr>
  </w:style>
  <w:style w:type="paragraph" w:styleId="a4">
    <w:name w:val="Body Text"/>
    <w:basedOn w:val="a"/>
    <w:link w:val="Char0"/>
    <w:uiPriority w:val="99"/>
    <w:semiHidden/>
    <w:unhideWhenUsed/>
    <w:rsid w:val="00B31105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B31105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6">
    <w:name w:val="Balloon Text"/>
    <w:basedOn w:val="a"/>
    <w:link w:val="Char2"/>
    <w:uiPriority w:val="99"/>
    <w:semiHidden/>
    <w:unhideWhenUsed/>
    <w:rsid w:val="00B31105"/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6"/>
    <w:uiPriority w:val="99"/>
    <w:semiHidden/>
    <w:rsid w:val="00B31105"/>
    <w:rPr>
      <w:rFonts w:ascii="Tahoma" w:eastAsia="Times New Roman" w:hAnsi="Tahoma" w:cs="Tahoma"/>
      <w:sz w:val="16"/>
      <w:szCs w:val="16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1262</Words>
  <Characters>6818</Characters>
  <Application>Microsoft Office Word</Application>
  <DocSecurity>0</DocSecurity>
  <Lines>56</Lines>
  <Paragraphs>16</Paragraphs>
  <ScaleCrop>false</ScaleCrop>
  <Company/>
  <LinksUpToDate>false</LinksUpToDate>
  <CharactersWithSpaces>8064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 user</dc:creator>
  <cp:keywords/>
  <dc:description/>
  <cp:lastModifiedBy>free user</cp:lastModifiedBy>
  <cp:revision>4</cp:revision>
  <dcterms:created xsi:type="dcterms:W3CDTF">2024-10-25T08:20:00Z</dcterms:created>
  <dcterms:modified xsi:type="dcterms:W3CDTF">2024-10-25T08:24:00Z</dcterms:modified>
</cp:coreProperties>
</file>